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922B" w14:textId="77777777" w:rsidR="001E241E" w:rsidRPr="003D1944" w:rsidRDefault="00102F60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</w:rPr>
      </w:pPr>
      <w:r w:rsidRPr="003D1944">
        <w:rPr>
          <w:rFonts w:ascii="Times New Roman" w:eastAsia="TimesNewRomanPSMT" w:hAnsi="Times New Roman" w:cs="Times New Roman"/>
        </w:rPr>
        <w:t>Приложение 6</w:t>
      </w:r>
      <w:r w:rsidR="001E241E" w:rsidRPr="003D1944">
        <w:rPr>
          <w:rFonts w:ascii="Times New Roman" w:eastAsia="TimesNewRomanPSMT" w:hAnsi="Times New Roman" w:cs="Times New Roman"/>
        </w:rPr>
        <w:t xml:space="preserve"> к Положению</w:t>
      </w:r>
    </w:p>
    <w:p w14:paraId="2FCB880A" w14:textId="77777777"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2E2EAA65" w14:textId="77777777"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4F4BB876" w14:textId="77777777"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6F280C82" w14:textId="161A0337" w:rsidR="001E241E" w:rsidRPr="003D1944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D1944">
        <w:rPr>
          <w:rFonts w:ascii="Times New Roman" w:eastAsia="TimesNewRomanPSMT" w:hAnsi="Times New Roman" w:cs="Times New Roman"/>
          <w:b/>
          <w:sz w:val="24"/>
          <w:szCs w:val="24"/>
        </w:rPr>
        <w:t>ГОДОВО</w:t>
      </w:r>
      <w:r w:rsidR="003D1944" w:rsidRPr="003D1944">
        <w:rPr>
          <w:rFonts w:ascii="Times New Roman" w:eastAsia="TimesNewRomanPSMT" w:hAnsi="Times New Roman" w:cs="Times New Roman"/>
          <w:b/>
          <w:sz w:val="24"/>
          <w:szCs w:val="24"/>
        </w:rPr>
        <w:t>Й</w:t>
      </w:r>
      <w:r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 ОТЧЕТ</w:t>
      </w:r>
    </w:p>
    <w:p w14:paraId="6E74D3D4" w14:textId="77777777" w:rsidR="001E241E" w:rsidRPr="003D1944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О </w:t>
      </w:r>
      <w:r w:rsidR="001E241E"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РЕАЛИЗАЦИИ </w:t>
      </w:r>
      <w:r w:rsidR="00192B47" w:rsidRPr="003D1944">
        <w:rPr>
          <w:rFonts w:ascii="Times New Roman" w:eastAsia="TimesNewRomanPSMT" w:hAnsi="Times New Roman" w:cs="Times New Roman"/>
          <w:b/>
          <w:sz w:val="24"/>
          <w:szCs w:val="24"/>
        </w:rPr>
        <w:t>МУНИЦИПАЛЬНОЙ</w:t>
      </w:r>
      <w:r w:rsidR="001E241E" w:rsidRPr="003D1944">
        <w:rPr>
          <w:rFonts w:ascii="Times New Roman" w:eastAsia="TimesNewRomanPSMT" w:hAnsi="Times New Roman" w:cs="Times New Roman"/>
          <w:b/>
          <w:sz w:val="24"/>
          <w:szCs w:val="24"/>
        </w:rPr>
        <w:t xml:space="preserve"> ПРОГРАММЫ</w:t>
      </w:r>
    </w:p>
    <w:p w14:paraId="12EF6EEB" w14:textId="77777777" w:rsidR="00192B47" w:rsidRPr="003D1944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4842ADEE" w14:textId="77777777" w:rsidR="003D1944" w:rsidRPr="003D194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3D1944">
        <w:rPr>
          <w:rFonts w:ascii="Times New Roman" w:hAnsi="Times New Roman"/>
          <w:b/>
          <w:szCs w:val="24"/>
        </w:rPr>
        <w:t>«</w:t>
      </w:r>
      <w:r w:rsidR="003D1944" w:rsidRPr="003D1944">
        <w:rPr>
          <w:rFonts w:ascii="Times New Roman" w:hAnsi="Times New Roman"/>
          <w:b/>
          <w:szCs w:val="24"/>
        </w:rPr>
        <w:t>МО «Город Удачный» «Социальная защита населения муниципального образования «Город Удачный» Мирнинского района Республики Саха (Якутия) на 2022-2026»</w:t>
      </w:r>
    </w:p>
    <w:p w14:paraId="3F40C9E7" w14:textId="08E42B31" w:rsidR="00106D12" w:rsidRPr="003D194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3D1944">
        <w:rPr>
          <w:rFonts w:ascii="Times New Roman" w:hAnsi="Times New Roman"/>
          <w:b/>
          <w:szCs w:val="24"/>
        </w:rPr>
        <w:t>за 20</w:t>
      </w:r>
      <w:r w:rsidR="003D1944" w:rsidRPr="003D1944">
        <w:rPr>
          <w:rFonts w:ascii="Times New Roman" w:hAnsi="Times New Roman"/>
          <w:b/>
          <w:szCs w:val="24"/>
        </w:rPr>
        <w:t>22</w:t>
      </w:r>
      <w:r w:rsidRPr="003D1944">
        <w:rPr>
          <w:rFonts w:ascii="Times New Roman" w:hAnsi="Times New Roman"/>
          <w:b/>
          <w:szCs w:val="24"/>
        </w:rPr>
        <w:t xml:space="preserve"> год</w:t>
      </w:r>
    </w:p>
    <w:p w14:paraId="338E84DA" w14:textId="77777777" w:rsidR="001E241E" w:rsidRPr="003D1944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7D8B622E" w14:textId="77777777" w:rsidR="00992DD5" w:rsidRPr="003D1944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67426762" w14:textId="77777777" w:rsidR="001E241E" w:rsidRPr="003D1944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52F23813" w14:textId="4935CA82" w:rsidR="00CE1B73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  <w:u w:val="single"/>
        </w:rPr>
        <w:t>Раздел 1.</w:t>
      </w:r>
      <w:r w:rsidRPr="003D1944">
        <w:rPr>
          <w:b/>
          <w:sz w:val="24"/>
          <w:szCs w:val="24"/>
        </w:rPr>
        <w:t xml:space="preserve"> Основные результаты</w:t>
      </w:r>
    </w:p>
    <w:p w14:paraId="2FA6B69E" w14:textId="77777777" w:rsidR="003D1944" w:rsidRPr="003D1944" w:rsidRDefault="003D1944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14:paraId="4509C31A" w14:textId="77777777" w:rsidR="001C0D3E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</w:rPr>
        <w:t xml:space="preserve">1.1. </w:t>
      </w:r>
      <w:r w:rsidR="001C0D3E" w:rsidRPr="001C0D3E">
        <w:rPr>
          <w:b/>
          <w:sz w:val="24"/>
          <w:szCs w:val="24"/>
        </w:rPr>
        <w:t xml:space="preserve">Предоставление мер социальной поддержки отдельным категориям граждан, семьям с детьми </w:t>
      </w:r>
    </w:p>
    <w:p w14:paraId="1B459B15" w14:textId="1859B88D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В рамках муниципальной Программы в 2022 году оказана адресная социальная помощь малоимущим гражданам, попавшим в трудную жизненную ситуацию, многодетным и неполным малообеспеченным семьям, инвалидам, пожилым гражданам и другим категориям населения на сумму 1 771,633 тыс. руб. с охватом населения в количестве 110 граждан (семей), в том числе:</w:t>
      </w:r>
    </w:p>
    <w:p w14:paraId="585B39B6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-Инвалиды 13 человек на сумму 571,704 тыс. рублей.</w:t>
      </w:r>
    </w:p>
    <w:p w14:paraId="3EC1E717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-Неработающие пенсионеры 8 человек на сумму 131,383 тыс. рублей.</w:t>
      </w:r>
    </w:p>
    <w:p w14:paraId="2FCB2D61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-Многодетные, малообеспеченные семьи, граждане 8 семей на сумму 222,362 тыс. рублей.</w:t>
      </w:r>
    </w:p>
    <w:p w14:paraId="2098BBC8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-Ветераны тыла 10 человек на сумму 110, 00 тыс. рублей.</w:t>
      </w:r>
    </w:p>
    <w:p w14:paraId="1E689D75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-Дети войны 20 человек на сумму 60,000 тыс. рублей.</w:t>
      </w:r>
    </w:p>
    <w:p w14:paraId="2E6D5504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-Ликвидаторы ЧАЭС 4 человека на сумму 28,00 тыс. рублей.</w:t>
      </w:r>
    </w:p>
    <w:p w14:paraId="3363472E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-Почетные граждане ЕДВ на ЖКХ 4 человека на сумму 24,00 тыс. рублей.</w:t>
      </w:r>
    </w:p>
    <w:p w14:paraId="02AE898E" w14:textId="0BD5120D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-Почетные граждане 9 человек на сумму 45,00 тыс. рублей.</w:t>
      </w:r>
    </w:p>
    <w:p w14:paraId="7CDFB7E4" w14:textId="20BFDBCD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-Почетные граждане (в связи со смертью) 2 человека на сумму 40,00 тыс. рублей.</w:t>
      </w:r>
    </w:p>
    <w:p w14:paraId="2D9EA596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-Граждане с мест лишения свободы 1 человек на сумму 24,592 тыс. рублей.</w:t>
      </w:r>
    </w:p>
    <w:p w14:paraId="3A432A5C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-Граждане, вынужденно покинувшие территорию Украины, ДНР и ЛНР и прибывшие на территорию Российской Федерации в экстренном массовом порядке в 2022 году не ранее 18 февраля 2022 г – 6 семьи на сумму 100,00 тыс. рублей.</w:t>
      </w:r>
    </w:p>
    <w:p w14:paraId="3DBCCE1C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 xml:space="preserve">-семьи военнослужащих 23 семьи на сумму 264,592 тыс. рублей. </w:t>
      </w:r>
    </w:p>
    <w:p w14:paraId="0F3BD4FA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-члены семей военнослужащих, призванных Военным комиссариатом Республики Саха (Якутия) на военную службу по мобилизации, принимавшие участие с 24  февраля 2022 года в специальной военной операции, проживавшие на территории Республики Саха (Якутия) 2 членам семьи в сумме 150,00 тыс. рублей.</w:t>
      </w:r>
    </w:p>
    <w:p w14:paraId="05663545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14:paraId="3D163F41" w14:textId="75F28E5C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</w:rPr>
        <w:t>1.2. Создание благоприятных условий для функционирования института семьи</w:t>
      </w:r>
    </w:p>
    <w:p w14:paraId="19857A61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На территории муниципального образования реализуются меры социальной поддержки семей с детьми, в том числе многодетных семей, установленные законодательными, нормативно-правовыми актами Российской Федерации и Республики, совершенствуется система государственной поддержки семей с детьми, внедряются новые меры поддержки, направленные на стимулирование сохранения и повышения рождаемости.</w:t>
      </w:r>
    </w:p>
    <w:p w14:paraId="30B4A5F1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lastRenderedPageBreak/>
        <w:t>Так с начала 2022 года предоставлены следующие меры социальной поддержки более 202 семьям.</w:t>
      </w:r>
    </w:p>
    <w:p w14:paraId="0C711C09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По состоянию на 01.01.2023 в отделе по социальной защите состоит 158 многодетных семей, 115 малообеспеченных семей.</w:t>
      </w:r>
    </w:p>
    <w:p w14:paraId="6A4D3FA3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В рамках социальной поддержки многодетных, малообеспеченных семей выполнены следующие мероприятия:</w:t>
      </w:r>
    </w:p>
    <w:p w14:paraId="308F3D29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 xml:space="preserve">- оказана адресная социальная помощь 8 многодетным, малообеспеченным семьям, на сумму 222,362 тыс. руб.; </w:t>
      </w:r>
    </w:p>
    <w:p w14:paraId="022A2BC9" w14:textId="57DD79C5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 компенсирована оплата проезда 5 детям из малообеспеченных семей в детский оздоровительный лагерь «Орленок» п. Арылах и 1 ребенку в Детский оздоровительный лагерь «Морское братство» Краснодарский край, п. Ольгинка на общую сумму 89,180 тыс. руб.</w:t>
      </w:r>
    </w:p>
    <w:p w14:paraId="26DE61FD" w14:textId="500E3BFA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 более 150 детей из многодетных, малообеспеченных семей получили школьные наборы ко Дню знаний на сумму 254,269 тыс. руб., к Новому году 170 сладких подарков и   мягких игрушек на общую сумму 417,458 тыс.</w:t>
      </w:r>
      <w:r>
        <w:rPr>
          <w:bCs/>
          <w:sz w:val="24"/>
          <w:szCs w:val="24"/>
        </w:rPr>
        <w:t xml:space="preserve"> </w:t>
      </w:r>
      <w:r w:rsidRPr="003D1944">
        <w:rPr>
          <w:bCs/>
          <w:sz w:val="24"/>
          <w:szCs w:val="24"/>
        </w:rPr>
        <w:t>руб.</w:t>
      </w:r>
    </w:p>
    <w:p w14:paraId="3C61E195" w14:textId="574A7995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 xml:space="preserve">Отделом по социальной защите ведется постоянная работа с предприятиями, предпринимателями города по развитию благотворительности для многодетных, малообеспеченных семей. Всего благотворительная помощь с начала года была оказана 63 семьям на сумму 82,50 тыс. руб. </w:t>
      </w:r>
    </w:p>
    <w:p w14:paraId="1217E43A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14:paraId="1730ED07" w14:textId="592EE13B" w:rsidR="001C0D3E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/>
          <w:sz w:val="24"/>
          <w:szCs w:val="24"/>
        </w:rPr>
      </w:pPr>
      <w:r w:rsidRPr="003D1944">
        <w:rPr>
          <w:b/>
          <w:sz w:val="24"/>
          <w:szCs w:val="24"/>
        </w:rPr>
        <w:t xml:space="preserve">1.3. </w:t>
      </w:r>
      <w:r w:rsidR="001C0D3E" w:rsidRPr="001C0D3E">
        <w:rPr>
          <w:b/>
          <w:sz w:val="24"/>
          <w:szCs w:val="24"/>
        </w:rPr>
        <w:t xml:space="preserve">Социальная интеграция граждан пожилого возраста, инвалидов, включая детей-инвалидов в общество </w:t>
      </w:r>
    </w:p>
    <w:p w14:paraId="155BE770" w14:textId="131491FA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По состоянию на 01.01.2022 в отделе по социальной защите состоит 98 неработающих пенсионеров – граждан старшего поколения.</w:t>
      </w:r>
    </w:p>
    <w:p w14:paraId="01CA6033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В 2022 году в рамках социальной поддержки граждан старшего поколения выполнены следующие мероприятия:</w:t>
      </w:r>
    </w:p>
    <w:p w14:paraId="4BD933F5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 xml:space="preserve">-оказана адресная социальная поддержка в трудной жизненной ситуации 7 человек на сумму 121,383 тыс. рублей </w:t>
      </w:r>
    </w:p>
    <w:p w14:paraId="66AB1705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-ветеранам тыла оказана материальная помощь к праздничным мероприятиям (8 марта, 23 февраля, День Победы, День памяти и скорби и т.д.) на сумму 110,0 тыс.руб.;</w:t>
      </w:r>
    </w:p>
    <w:p w14:paraId="4C9F0391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-благотворительная помощь предпринимателями города оказана 60 гражданам на сумму 78,50 тыс. руб.;</w:t>
      </w:r>
    </w:p>
    <w:p w14:paraId="0B58A8F9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-подарочные сертификаты номиналом 2500 рублей к Международному дню пожилого человека получили 11 юбиляров;</w:t>
      </w:r>
    </w:p>
    <w:p w14:paraId="6356FD05" w14:textId="04EBC355" w:rsid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-произведена компенсация расходов по оплате проезда пожилому человеку в дом интернат п.Чернышевский и обратно в сумме 10,0 тыс.рублей.</w:t>
      </w:r>
    </w:p>
    <w:p w14:paraId="72910E48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По состоянию на 01.01.2023 на учете в отделе по социальной защите состоит 265 инвалида, в том числе:</w:t>
      </w:r>
    </w:p>
    <w:p w14:paraId="41DDD6EB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-инвалид 1 грп.  39;</w:t>
      </w:r>
    </w:p>
    <w:p w14:paraId="768ACB76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-инвалид 2 грп.  86;</w:t>
      </w:r>
    </w:p>
    <w:p w14:paraId="45AC62C1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-инвалид 3 грп. 83;</w:t>
      </w:r>
    </w:p>
    <w:p w14:paraId="01556DBE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-дети инвалиды 57</w:t>
      </w:r>
    </w:p>
    <w:p w14:paraId="455FCD84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В 2022 году в рамках социальной поддержки инвалидов, детей-инвалидов выполнены следующие мероприятия:</w:t>
      </w:r>
    </w:p>
    <w:p w14:paraId="075C2357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 адресная социальная помощь оказана 13 человек на сумму 571,704 тыс. рублей;</w:t>
      </w:r>
    </w:p>
    <w:p w14:paraId="74C46C23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 более 15 гражданам (маломобильные, лежачие) оказана помощь в предоставлении абсорбирующего белья (памперсы, пеленки впитывающие, противопролежневые салфетки), а также 2 человек оказана помощь в обеспечении ТСР (ходунки шагающие, тонометр) на общую сумму 75,373тыс. рублей;</w:t>
      </w:r>
    </w:p>
    <w:p w14:paraId="694A59F3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lastRenderedPageBreak/>
        <w:t xml:space="preserve">- 29 граждан с инвалидностью, отметили свой круглый юбилей. Каждому из юбиляров был вручен памятный подарок, подарочный сертификат номиналом 2500 рублей к Международному Дню инвалида был вручен 25 юбилярам. Маломобильным гражданам подарки помогли разнести волонтеры «ПоZитив» (школа №24). </w:t>
      </w:r>
    </w:p>
    <w:p w14:paraId="6469B284" w14:textId="77777777" w:rsidR="003D1944" w:rsidRP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 предпринимателями города оказана благотворительная помощь 61 гражданам на сумму 77, 500 руб.;</w:t>
      </w:r>
    </w:p>
    <w:p w14:paraId="45F259BB" w14:textId="685FF494" w:rsidR="003D1944" w:rsidRDefault="003D1944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3D1944">
        <w:rPr>
          <w:bCs/>
          <w:sz w:val="24"/>
          <w:szCs w:val="24"/>
        </w:rPr>
        <w:t>- детям-инвалидам ежегодно предоставляется школьный набор ко Дню знаний, мягкая игрушка и сладкий подарок к Новому году.</w:t>
      </w:r>
    </w:p>
    <w:p w14:paraId="3F07A45F" w14:textId="233994E3" w:rsidR="001C0D3E" w:rsidRDefault="001C0D3E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</w:p>
    <w:p w14:paraId="7C1D1FF1" w14:textId="7023F1B5" w:rsidR="001C0D3E" w:rsidRPr="001C0D3E" w:rsidRDefault="001C0D3E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/>
          <w:sz w:val="24"/>
          <w:szCs w:val="24"/>
        </w:rPr>
      </w:pPr>
      <w:r w:rsidRPr="001C0D3E">
        <w:rPr>
          <w:b/>
          <w:sz w:val="24"/>
          <w:szCs w:val="24"/>
        </w:rPr>
        <w:t>1.4. Создание безбарьерной среды для инвалидов и других маломобильных групп населения</w:t>
      </w:r>
    </w:p>
    <w:p w14:paraId="73118574" w14:textId="3D202026" w:rsidR="001C0D3E" w:rsidRDefault="001C0D3E" w:rsidP="003D194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1C0D3E">
        <w:rPr>
          <w:bCs/>
          <w:sz w:val="24"/>
          <w:szCs w:val="24"/>
        </w:rPr>
        <w:t>а территории муниципального образовании оказываются услуги по осуществлению пассажирских перевозок льготной категории граждан. К данной категории граждан относятся маломобильные граждане и граждане с ограниченными возможностями здоровья, которые смогли осуществить поездки к социально-значимым объектам. Всего с начала текущего года данной услугой воспользовалось 265 человек на сумму 30,0 тыс.руб.</w:t>
      </w:r>
    </w:p>
    <w:p w14:paraId="79CD5248" w14:textId="77777777" w:rsidR="001C0D3E" w:rsidRPr="001C0D3E" w:rsidRDefault="001C0D3E" w:rsidP="001C0D3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</w:p>
    <w:p w14:paraId="45A4DDED" w14:textId="345B2EE1" w:rsidR="003D1944" w:rsidRPr="001C0D3E" w:rsidRDefault="001C0D3E" w:rsidP="001C0D3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/>
          <w:sz w:val="24"/>
          <w:szCs w:val="24"/>
        </w:rPr>
      </w:pPr>
      <w:r w:rsidRPr="001C0D3E">
        <w:rPr>
          <w:b/>
          <w:sz w:val="24"/>
          <w:szCs w:val="24"/>
        </w:rPr>
        <w:t xml:space="preserve">1.5. </w:t>
      </w:r>
      <w:r w:rsidR="003D1944" w:rsidRPr="001C0D3E">
        <w:rPr>
          <w:b/>
          <w:sz w:val="24"/>
          <w:szCs w:val="24"/>
        </w:rPr>
        <w:t>Предупреждение и борьба с социально значимыми заболеваниями</w:t>
      </w:r>
    </w:p>
    <w:p w14:paraId="60E2945A" w14:textId="77777777" w:rsidR="003D1944" w:rsidRPr="001C0D3E" w:rsidRDefault="003D1944" w:rsidP="001C0D3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1C0D3E">
        <w:rPr>
          <w:bCs/>
          <w:sz w:val="24"/>
          <w:szCs w:val="24"/>
        </w:rPr>
        <w:t>Основное мероприятие – выявление и профилактика социально-значимых заболеваний.</w:t>
      </w:r>
    </w:p>
    <w:p w14:paraId="6F6236EE" w14:textId="77777777" w:rsidR="003D1944" w:rsidRPr="001C0D3E" w:rsidRDefault="003D1944" w:rsidP="001C0D3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1C0D3E">
        <w:rPr>
          <w:bCs/>
          <w:sz w:val="24"/>
          <w:szCs w:val="24"/>
        </w:rPr>
        <w:t xml:space="preserve">Реализация мероприятия направлено на снижение заболеваемости, инвалидности и смертности населения при социально значимых заболеваниях, формирование у населения новых поведенческих стереотипов в отношении здорового образа жизни. </w:t>
      </w:r>
    </w:p>
    <w:p w14:paraId="25E23A6E" w14:textId="77777777" w:rsidR="003D1944" w:rsidRPr="001C0D3E" w:rsidRDefault="003D1944" w:rsidP="001C0D3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1C0D3E">
        <w:rPr>
          <w:bCs/>
          <w:sz w:val="24"/>
          <w:szCs w:val="24"/>
        </w:rPr>
        <w:t>Ранняя диагностика заболеваний является залогом успешного лечения. Своевременная диагностика позволяет взять течение болезни под контроль и выбрать тактику лечения, чтобы жить полноценной жизнью.</w:t>
      </w:r>
    </w:p>
    <w:p w14:paraId="70BAC262" w14:textId="250B1F16" w:rsidR="003D1944" w:rsidRPr="001C0D3E" w:rsidRDefault="003D1944" w:rsidP="001C0D3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709"/>
        <w:jc w:val="both"/>
        <w:textAlignment w:val="baseline"/>
        <w:rPr>
          <w:bCs/>
          <w:sz w:val="24"/>
          <w:szCs w:val="24"/>
        </w:rPr>
      </w:pPr>
      <w:r w:rsidRPr="001C0D3E">
        <w:rPr>
          <w:bCs/>
          <w:sz w:val="24"/>
          <w:szCs w:val="24"/>
        </w:rPr>
        <w:t>С целью раннего выявления, лечения и ограничение распространения наркомании, алкоголизма, токсикомании, курения и связанных с ними негативных социальных последствий, сдерживание распространения ВИЧ-инфекции, были приобретены тест системы на общую сумму 526,465 тыс. руб. Общее количество граждан прошедших тест по выявлению ВИЧ-инфекции составило 2050 человек, наркомании, токсикомании, курения – 619 человек.</w:t>
      </w:r>
    </w:p>
    <w:p w14:paraId="43E7D272" w14:textId="77777777" w:rsidR="004812E6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648235C1" w14:textId="77777777" w:rsidR="001C0D3E" w:rsidRDefault="001C0D3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734F3A18" w14:textId="569BB3BF" w:rsidR="00CE1B73" w:rsidRPr="00092B81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092B81">
        <w:rPr>
          <w:b/>
          <w:sz w:val="24"/>
          <w:szCs w:val="24"/>
          <w:u w:val="single"/>
        </w:rPr>
        <w:t xml:space="preserve">Раздел </w:t>
      </w:r>
      <w:r w:rsidR="00092B81" w:rsidRPr="00092B81">
        <w:rPr>
          <w:b/>
          <w:sz w:val="24"/>
          <w:szCs w:val="24"/>
          <w:u w:val="single"/>
        </w:rPr>
        <w:t>2.</w:t>
      </w:r>
      <w:r w:rsidR="00092B81" w:rsidRPr="00092B81">
        <w:rPr>
          <w:b/>
          <w:sz w:val="24"/>
          <w:szCs w:val="24"/>
        </w:rPr>
        <w:t xml:space="preserve"> Сведения</w:t>
      </w:r>
      <w:r w:rsidR="00102F60" w:rsidRPr="00092B81">
        <w:rPr>
          <w:b/>
          <w:sz w:val="24"/>
          <w:szCs w:val="24"/>
        </w:rPr>
        <w:t xml:space="preserve"> о внесенных изменениях</w:t>
      </w:r>
    </w:p>
    <w:p w14:paraId="1F467C79" w14:textId="77777777" w:rsidR="0012243F" w:rsidRPr="00092B81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2"/>
        <w:gridCol w:w="4395"/>
      </w:tblGrid>
      <w:tr w:rsidR="005C2735" w:rsidRPr="003F18DE" w14:paraId="38CB46C9" w14:textId="77777777" w:rsidTr="009E596E">
        <w:trPr>
          <w:tblHeader/>
        </w:trPr>
        <w:tc>
          <w:tcPr>
            <w:tcW w:w="594" w:type="dxa"/>
            <w:vAlign w:val="center"/>
          </w:tcPr>
          <w:p w14:paraId="6E21E002" w14:textId="77777777" w:rsidR="00992DD5" w:rsidRPr="00FB7514" w:rsidRDefault="00992DD5" w:rsidP="00F953A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7514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3942" w:type="dxa"/>
            <w:vAlign w:val="center"/>
          </w:tcPr>
          <w:p w14:paraId="249B9375" w14:textId="77777777" w:rsidR="00992DD5" w:rsidRPr="00FB7514" w:rsidRDefault="00992DD5" w:rsidP="00F953A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7514">
              <w:rPr>
                <w:rFonts w:ascii="Times New Roman" w:hAnsi="Times New Roman"/>
                <w:b/>
                <w:bCs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395" w:type="dxa"/>
          </w:tcPr>
          <w:p w14:paraId="7F74A42D" w14:textId="77777777" w:rsidR="00992DD5" w:rsidRPr="00FB7514" w:rsidRDefault="00992DD5" w:rsidP="00992DD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7514">
              <w:rPr>
                <w:rFonts w:ascii="Times New Roman" w:hAnsi="Times New Roman"/>
                <w:b/>
                <w:bCs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14:paraId="129DFA4A" w14:textId="77777777" w:rsidTr="009E596E">
        <w:tc>
          <w:tcPr>
            <w:tcW w:w="594" w:type="dxa"/>
          </w:tcPr>
          <w:p w14:paraId="69677159" w14:textId="77777777" w:rsidR="00992DD5" w:rsidRPr="00FB7514" w:rsidRDefault="00992DD5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42" w:type="dxa"/>
          </w:tcPr>
          <w:p w14:paraId="4074457D" w14:textId="0DD80F30" w:rsidR="00992DD5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Постановление от 28.06.2022 №510</w:t>
            </w:r>
          </w:p>
        </w:tc>
        <w:tc>
          <w:tcPr>
            <w:tcW w:w="4395" w:type="dxa"/>
          </w:tcPr>
          <w:p w14:paraId="479AA44D" w14:textId="16E6CC69" w:rsidR="00992DD5" w:rsidRPr="00FB7514" w:rsidRDefault="00092B81" w:rsidP="00FB7514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увеличение финансирования для реализации мероприятий</w:t>
            </w:r>
            <w:r w:rsidR="00BD4D68">
              <w:rPr>
                <w:rFonts w:ascii="Times New Roman" w:hAnsi="Times New Roman"/>
                <w:szCs w:val="24"/>
              </w:rPr>
              <w:t>: по с</w:t>
            </w:r>
            <w:r w:rsidR="00BD4D68" w:rsidRPr="00BD4D68">
              <w:rPr>
                <w:rFonts w:ascii="Times New Roman" w:hAnsi="Times New Roman"/>
                <w:szCs w:val="24"/>
              </w:rPr>
              <w:t>оциальн</w:t>
            </w:r>
            <w:r w:rsidR="00BD4D68">
              <w:rPr>
                <w:rFonts w:ascii="Times New Roman" w:hAnsi="Times New Roman"/>
                <w:szCs w:val="24"/>
              </w:rPr>
              <w:t>ой</w:t>
            </w:r>
            <w:r w:rsidR="00BD4D68" w:rsidRPr="00BD4D68">
              <w:rPr>
                <w:rFonts w:ascii="Times New Roman" w:hAnsi="Times New Roman"/>
                <w:szCs w:val="24"/>
              </w:rPr>
              <w:t xml:space="preserve"> интеграции граждан пожилого возраста, инвалидов в общество</w:t>
            </w:r>
            <w:r w:rsidR="00BD4D68">
              <w:rPr>
                <w:rFonts w:ascii="Times New Roman" w:hAnsi="Times New Roman"/>
                <w:szCs w:val="24"/>
              </w:rPr>
              <w:t>, по п</w:t>
            </w:r>
            <w:r w:rsidR="00BD4D68" w:rsidRPr="00BD4D68">
              <w:rPr>
                <w:rFonts w:ascii="Times New Roman" w:hAnsi="Times New Roman"/>
                <w:szCs w:val="24"/>
              </w:rPr>
              <w:t>редупреждени</w:t>
            </w:r>
            <w:r w:rsidR="00BD4D68">
              <w:rPr>
                <w:rFonts w:ascii="Times New Roman" w:hAnsi="Times New Roman"/>
                <w:szCs w:val="24"/>
              </w:rPr>
              <w:t>ю</w:t>
            </w:r>
            <w:r w:rsidR="00BD4D68" w:rsidRPr="00BD4D68">
              <w:rPr>
                <w:rFonts w:ascii="Times New Roman" w:hAnsi="Times New Roman"/>
                <w:szCs w:val="24"/>
              </w:rPr>
              <w:t xml:space="preserve"> и борьб</w:t>
            </w:r>
            <w:r w:rsidR="00BD4D68">
              <w:rPr>
                <w:rFonts w:ascii="Times New Roman" w:hAnsi="Times New Roman"/>
                <w:szCs w:val="24"/>
              </w:rPr>
              <w:t>е</w:t>
            </w:r>
            <w:r w:rsidR="00BD4D68" w:rsidRPr="00BD4D68">
              <w:rPr>
                <w:rFonts w:ascii="Times New Roman" w:hAnsi="Times New Roman"/>
                <w:szCs w:val="24"/>
              </w:rPr>
              <w:t xml:space="preserve"> с социально значимыми заболеваниями</w:t>
            </w:r>
            <w:r w:rsidR="00BD4D68">
              <w:rPr>
                <w:rFonts w:ascii="Times New Roman" w:hAnsi="Times New Roman"/>
                <w:szCs w:val="24"/>
              </w:rPr>
              <w:t>, с</w:t>
            </w:r>
            <w:r w:rsidR="00BD4D68" w:rsidRPr="00BD4D68">
              <w:rPr>
                <w:rFonts w:ascii="Times New Roman" w:hAnsi="Times New Roman"/>
                <w:szCs w:val="24"/>
              </w:rPr>
              <w:t>оздани</w:t>
            </w:r>
            <w:r w:rsidR="00BD4D68">
              <w:rPr>
                <w:rFonts w:ascii="Times New Roman" w:hAnsi="Times New Roman"/>
                <w:szCs w:val="24"/>
              </w:rPr>
              <w:t>ю</w:t>
            </w:r>
            <w:r w:rsidR="00BD4D68" w:rsidRPr="00BD4D68">
              <w:rPr>
                <w:rFonts w:ascii="Times New Roman" w:hAnsi="Times New Roman"/>
                <w:szCs w:val="24"/>
              </w:rPr>
              <w:t xml:space="preserve"> благоприятных условий для функционирования института семьи</w:t>
            </w:r>
            <w:r w:rsidRPr="00FB751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B7514" w:rsidRPr="003F18DE" w14:paraId="2A533AC9" w14:textId="77777777" w:rsidTr="009E596E">
        <w:tc>
          <w:tcPr>
            <w:tcW w:w="594" w:type="dxa"/>
          </w:tcPr>
          <w:p w14:paraId="5E8CFDA4" w14:textId="5602FAD3" w:rsidR="00FB7514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42" w:type="dxa"/>
          </w:tcPr>
          <w:p w14:paraId="61EB64E0" w14:textId="5C414EF7" w:rsidR="00FB7514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Постановление от 09.11.2022 №801</w:t>
            </w:r>
          </w:p>
        </w:tc>
        <w:tc>
          <w:tcPr>
            <w:tcW w:w="4395" w:type="dxa"/>
          </w:tcPr>
          <w:p w14:paraId="1E89DF96" w14:textId="142F0EB3" w:rsidR="00FB7514" w:rsidRPr="00FB7514" w:rsidRDefault="00FB7514" w:rsidP="00092B81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увеличение финансирования для реализации мероприятий по оказанию адресной социальной помощи</w:t>
            </w:r>
            <w:r w:rsidR="00BD4D68">
              <w:rPr>
                <w:rFonts w:ascii="Times New Roman" w:hAnsi="Times New Roman"/>
                <w:szCs w:val="24"/>
              </w:rPr>
              <w:t>,</w:t>
            </w:r>
            <w:r w:rsidR="00BD4D68">
              <w:t xml:space="preserve"> </w:t>
            </w:r>
            <w:r w:rsidR="00BD4D68" w:rsidRPr="00BD4D68">
              <w:rPr>
                <w:rFonts w:ascii="Times New Roman" w:hAnsi="Times New Roman"/>
              </w:rPr>
              <w:lastRenderedPageBreak/>
              <w:t>с</w:t>
            </w:r>
            <w:r w:rsidR="00BD4D68" w:rsidRPr="00BD4D68">
              <w:rPr>
                <w:rFonts w:ascii="Times New Roman" w:hAnsi="Times New Roman"/>
                <w:szCs w:val="24"/>
              </w:rPr>
              <w:t>оциальная поддержка общественных организаций</w:t>
            </w:r>
          </w:p>
        </w:tc>
      </w:tr>
      <w:tr w:rsidR="005C2735" w:rsidRPr="003F18DE" w14:paraId="1EBC12B1" w14:textId="77777777" w:rsidTr="009E596E">
        <w:tc>
          <w:tcPr>
            <w:tcW w:w="594" w:type="dxa"/>
          </w:tcPr>
          <w:p w14:paraId="519793F7" w14:textId="7975D787" w:rsidR="00992DD5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942" w:type="dxa"/>
          </w:tcPr>
          <w:p w14:paraId="3F145594" w14:textId="38DA446A" w:rsidR="00992DD5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Постановление от 14.12.2022 №903</w:t>
            </w:r>
          </w:p>
        </w:tc>
        <w:tc>
          <w:tcPr>
            <w:tcW w:w="4395" w:type="dxa"/>
          </w:tcPr>
          <w:p w14:paraId="0A23E95C" w14:textId="70915362" w:rsidR="00992DD5" w:rsidRPr="00FB7514" w:rsidRDefault="00FB7514" w:rsidP="00992DD5">
            <w:pPr>
              <w:rPr>
                <w:rFonts w:ascii="Times New Roman" w:hAnsi="Times New Roman"/>
                <w:szCs w:val="24"/>
              </w:rPr>
            </w:pPr>
            <w:r w:rsidRPr="00FB7514">
              <w:rPr>
                <w:rFonts w:ascii="Times New Roman" w:hAnsi="Times New Roman"/>
                <w:szCs w:val="24"/>
              </w:rPr>
              <w:t>В целях оказания материальной и моральной поддержки семьям погибших военнослужащих в ходе проведения специальной военной операции на территории Донецкой Народной Республики, Луганской Народной Республики и Украины</w:t>
            </w:r>
          </w:p>
        </w:tc>
      </w:tr>
    </w:tbl>
    <w:p w14:paraId="0DEA19B0" w14:textId="77777777"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14:paraId="5FCAB5E5" w14:textId="77777777" w:rsidR="00BD4D68" w:rsidRDefault="00BD4D68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E83932" w14:textId="6D2FD9FD" w:rsidR="00F953AA" w:rsidRPr="00422E3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422E36">
        <w:rPr>
          <w:rFonts w:ascii="Times New Roman" w:hAnsi="Times New Roman"/>
          <w:b/>
          <w:szCs w:val="24"/>
          <w:u w:val="single"/>
        </w:rPr>
        <w:t xml:space="preserve">Раздел </w:t>
      </w:r>
      <w:r w:rsidR="00BD4D68" w:rsidRPr="00422E36">
        <w:rPr>
          <w:rFonts w:ascii="Times New Roman" w:hAnsi="Times New Roman"/>
          <w:b/>
          <w:szCs w:val="24"/>
          <w:u w:val="single"/>
        </w:rPr>
        <w:t>3.</w:t>
      </w:r>
      <w:r w:rsidR="00BD4D68"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 Исполнение</w:t>
      </w:r>
      <w:r w:rsidR="00F953AA"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 мероприятий </w:t>
      </w:r>
      <w:r w:rsidR="00192B47" w:rsidRPr="00422E3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422E3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14:paraId="2FE71F36" w14:textId="68C71BF3" w:rsidR="00F953AA" w:rsidRPr="00422E36" w:rsidRDefault="00BD4D68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bookmarkStart w:id="0" w:name="_GoBack"/>
      <w:bookmarkEnd w:id="0"/>
      <w:r w:rsidRPr="00422E36">
        <w:rPr>
          <w:rFonts w:ascii="Times New Roman" w:eastAsia="Arial" w:hAnsi="Times New Roman"/>
          <w:b/>
          <w:szCs w:val="24"/>
          <w:lang w:eastAsia="hi-IN" w:bidi="hi-IN"/>
        </w:rPr>
        <w:t>«МО «Город Удачный» «Социальная защита населения муниципального образования «Город Удачный» Мирнинского района Республики Саха (Якутия) на 2022-2026»</w:t>
      </w:r>
    </w:p>
    <w:p w14:paraId="6C6D0316" w14:textId="2D9CA342" w:rsidR="005269E1" w:rsidRPr="00422E3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422E36">
        <w:rPr>
          <w:rFonts w:ascii="Times New Roman" w:eastAsia="Arial" w:hAnsi="Times New Roman"/>
          <w:b/>
          <w:szCs w:val="24"/>
          <w:lang w:eastAsia="hi-IN" w:bidi="hi-IN"/>
        </w:rPr>
        <w:t>за 20</w:t>
      </w:r>
      <w:r w:rsidR="00BD4D68" w:rsidRPr="00422E36">
        <w:rPr>
          <w:rFonts w:ascii="Times New Roman" w:eastAsia="Arial" w:hAnsi="Times New Roman"/>
          <w:b/>
          <w:szCs w:val="24"/>
          <w:lang w:eastAsia="hi-IN" w:bidi="hi-IN"/>
        </w:rPr>
        <w:t>22</w:t>
      </w:r>
      <w:r w:rsidRPr="00422E36">
        <w:rPr>
          <w:rFonts w:ascii="Times New Roman" w:eastAsia="Arial" w:hAnsi="Times New Roman"/>
          <w:b/>
          <w:szCs w:val="24"/>
          <w:lang w:eastAsia="hi-IN" w:bidi="hi-IN"/>
        </w:rPr>
        <w:t>г.</w:t>
      </w:r>
    </w:p>
    <w:p w14:paraId="2D1C65E5" w14:textId="77777777" w:rsidR="005269E1" w:rsidRPr="00422E36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357DC242" w14:textId="59CF6E66" w:rsidR="004812E6" w:rsidRPr="003F18DE" w:rsidRDefault="00422E36" w:rsidP="00422E36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>
        <w:rPr>
          <w:rFonts w:ascii="Times New Roman" w:eastAsia="Arial" w:hAnsi="Times New Roman"/>
          <w:sz w:val="22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9F3"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4109"/>
        <w:gridCol w:w="1707"/>
        <w:gridCol w:w="1560"/>
        <w:gridCol w:w="1275"/>
        <w:gridCol w:w="2127"/>
        <w:gridCol w:w="1559"/>
      </w:tblGrid>
      <w:tr w:rsidR="005825F9" w:rsidRPr="003F18DE" w14:paraId="04D120BB" w14:textId="77777777" w:rsidTr="00422E36">
        <w:trPr>
          <w:tblHeader/>
        </w:trPr>
        <w:tc>
          <w:tcPr>
            <w:tcW w:w="534" w:type="dxa"/>
            <w:vMerge w:val="restart"/>
            <w:vAlign w:val="center"/>
          </w:tcPr>
          <w:p w14:paraId="34921D1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14:paraId="6471ECC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14:paraId="0195020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14:paraId="4C7AC24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2"/>
          </w:tcPr>
          <w:p w14:paraId="1C7CA09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559" w:type="dxa"/>
            <w:vMerge w:val="restart"/>
            <w:vAlign w:val="center"/>
          </w:tcPr>
          <w:p w14:paraId="7429DB5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14:paraId="55B0A5F1" w14:textId="77777777" w:rsidTr="00422E36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65E1645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12D38FF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14:paraId="5945A95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7" w:type="dxa"/>
            <w:gridSpan w:val="2"/>
            <w:vMerge/>
            <w:vAlign w:val="center"/>
          </w:tcPr>
          <w:p w14:paraId="607EC04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9A2604A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127" w:type="dxa"/>
            <w:vMerge w:val="restart"/>
          </w:tcPr>
          <w:p w14:paraId="6554FF8D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14:paraId="08DCAA0E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559" w:type="dxa"/>
            <w:vMerge/>
            <w:vAlign w:val="center"/>
          </w:tcPr>
          <w:p w14:paraId="147488C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29E76E95" w14:textId="77777777" w:rsidTr="00422E36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14:paraId="74DAF25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0E9064C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14:paraId="5477DAE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15167065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60" w:type="dxa"/>
            <w:vAlign w:val="center"/>
          </w:tcPr>
          <w:p w14:paraId="18E2924F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5" w:type="dxa"/>
            <w:vMerge/>
            <w:vAlign w:val="center"/>
          </w:tcPr>
          <w:p w14:paraId="47139C58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661A5EC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7B273349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2BDED463" w14:textId="77777777" w:rsidTr="00422E36">
        <w:trPr>
          <w:trHeight w:val="246"/>
        </w:trPr>
        <w:tc>
          <w:tcPr>
            <w:tcW w:w="534" w:type="dxa"/>
            <w:vMerge w:val="restart"/>
          </w:tcPr>
          <w:p w14:paraId="2E8A15B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14:paraId="02708B57" w14:textId="7874E1AB" w:rsidR="005825F9" w:rsidRPr="003F18DE" w:rsidRDefault="00BD4D68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  <w:szCs w:val="24"/>
              </w:rPr>
              <w:t>Предоставление мер социальной поддержки отдельным категориям граждан, семьям с детьми</w:t>
            </w:r>
          </w:p>
        </w:tc>
        <w:tc>
          <w:tcPr>
            <w:tcW w:w="4109" w:type="dxa"/>
          </w:tcPr>
          <w:p w14:paraId="329E4B5E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707" w:type="dxa"/>
          </w:tcPr>
          <w:p w14:paraId="7DBE28EB" w14:textId="74ADD002" w:rsidR="005825F9" w:rsidRPr="00E61FC7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E61FC7">
              <w:rPr>
                <w:rFonts w:ascii="Times New Roman" w:hAnsi="Times New Roman"/>
                <w:b/>
                <w:bCs/>
                <w:szCs w:val="24"/>
              </w:rPr>
              <w:t>1 785 380,00</w:t>
            </w:r>
          </w:p>
        </w:tc>
        <w:tc>
          <w:tcPr>
            <w:tcW w:w="1560" w:type="dxa"/>
          </w:tcPr>
          <w:p w14:paraId="0334B310" w14:textId="2174E801" w:rsidR="005825F9" w:rsidRPr="006E45AF" w:rsidRDefault="006E45A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6E45AF">
              <w:rPr>
                <w:rFonts w:ascii="Times New Roman" w:hAnsi="Times New Roman"/>
                <w:b/>
                <w:bCs/>
                <w:szCs w:val="24"/>
              </w:rPr>
              <w:t>1 7</w:t>
            </w:r>
            <w:r w:rsidR="00063D90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6E45AF">
              <w:rPr>
                <w:rFonts w:ascii="Times New Roman" w:hAnsi="Times New Roman"/>
                <w:b/>
                <w:bCs/>
                <w:szCs w:val="24"/>
              </w:rPr>
              <w:t>1 6</w:t>
            </w:r>
            <w:r w:rsidR="00BE1003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6E45AF">
              <w:rPr>
                <w:rFonts w:ascii="Times New Roman" w:hAnsi="Times New Roman"/>
                <w:b/>
                <w:bCs/>
                <w:szCs w:val="24"/>
              </w:rPr>
              <w:t>4,32</w:t>
            </w:r>
          </w:p>
        </w:tc>
        <w:tc>
          <w:tcPr>
            <w:tcW w:w="1275" w:type="dxa"/>
          </w:tcPr>
          <w:p w14:paraId="17C631AD" w14:textId="6B1EEDD3" w:rsidR="005825F9" w:rsidRPr="003F18DE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34B3D">
              <w:rPr>
                <w:rFonts w:ascii="Times New Roman" w:hAnsi="Times New Roman"/>
                <w:b/>
                <w:szCs w:val="24"/>
              </w:rPr>
              <w:t xml:space="preserve">23 </w:t>
            </w:r>
            <w:r w:rsidR="00BE1003">
              <w:rPr>
                <w:rFonts w:ascii="Times New Roman" w:hAnsi="Times New Roman"/>
                <w:b/>
                <w:szCs w:val="24"/>
              </w:rPr>
              <w:t>745</w:t>
            </w:r>
            <w:r w:rsidRPr="00834B3D">
              <w:rPr>
                <w:rFonts w:ascii="Times New Roman" w:hAnsi="Times New Roman"/>
                <w:b/>
                <w:szCs w:val="24"/>
              </w:rPr>
              <w:t>,68</w:t>
            </w:r>
          </w:p>
        </w:tc>
        <w:tc>
          <w:tcPr>
            <w:tcW w:w="2127" w:type="dxa"/>
          </w:tcPr>
          <w:p w14:paraId="296C6A8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F40969D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6DB25591" w14:textId="77777777" w:rsidTr="00422E36">
        <w:trPr>
          <w:trHeight w:val="246"/>
        </w:trPr>
        <w:tc>
          <w:tcPr>
            <w:tcW w:w="534" w:type="dxa"/>
            <w:vMerge/>
          </w:tcPr>
          <w:p w14:paraId="1E869B2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CFB020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348AB997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7" w:type="dxa"/>
          </w:tcPr>
          <w:p w14:paraId="48FE9BE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6AB0337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04B3B68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7D6D048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A54439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54EB4750" w14:textId="77777777" w:rsidTr="00422E36">
        <w:tc>
          <w:tcPr>
            <w:tcW w:w="534" w:type="dxa"/>
            <w:vMerge/>
          </w:tcPr>
          <w:p w14:paraId="6D8987B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0289B5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40DC88C3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7" w:type="dxa"/>
          </w:tcPr>
          <w:p w14:paraId="67777C1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6DE0D46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6542316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376E84D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5EB74C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10D12EFE" w14:textId="77777777" w:rsidTr="00422E36">
        <w:tc>
          <w:tcPr>
            <w:tcW w:w="534" w:type="dxa"/>
            <w:vMerge/>
          </w:tcPr>
          <w:p w14:paraId="611BA62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CC2C53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5714CA03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7" w:type="dxa"/>
          </w:tcPr>
          <w:p w14:paraId="5396B8D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583D211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3C2A354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3A4BF10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E69EDB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14:paraId="7C94A3FA" w14:textId="77777777" w:rsidTr="00422E36">
        <w:tc>
          <w:tcPr>
            <w:tcW w:w="534" w:type="dxa"/>
            <w:vMerge/>
          </w:tcPr>
          <w:p w14:paraId="440491E0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E5D22C7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560C156B" w14:textId="77777777"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7" w:type="dxa"/>
          </w:tcPr>
          <w:p w14:paraId="289E7DB8" w14:textId="52637C0D" w:rsidR="00565FED" w:rsidRPr="00E61FC7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E61FC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85 380,00</w:t>
            </w:r>
          </w:p>
        </w:tc>
        <w:tc>
          <w:tcPr>
            <w:tcW w:w="1560" w:type="dxa"/>
          </w:tcPr>
          <w:p w14:paraId="6349B922" w14:textId="0677304F" w:rsidR="00565FED" w:rsidRPr="003F18DE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1 7</w:t>
            </w:r>
            <w:r w:rsidR="00063D9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6E45AF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6</w:t>
            </w:r>
            <w:r w:rsidR="00BE1003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6E45AF">
              <w:rPr>
                <w:rFonts w:ascii="Times New Roman" w:hAnsi="Times New Roman"/>
                <w:szCs w:val="24"/>
              </w:rPr>
              <w:t>,32</w:t>
            </w:r>
          </w:p>
        </w:tc>
        <w:tc>
          <w:tcPr>
            <w:tcW w:w="1275" w:type="dxa"/>
          </w:tcPr>
          <w:p w14:paraId="1E503D86" w14:textId="64D0B8EC" w:rsidR="00565FED" w:rsidRPr="00834B3D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834B3D">
              <w:rPr>
                <w:rFonts w:ascii="Times New Roman" w:hAnsi="Times New Roman"/>
                <w:bCs/>
                <w:szCs w:val="24"/>
              </w:rPr>
              <w:t>23 </w:t>
            </w:r>
            <w:r w:rsidR="00BE1003">
              <w:rPr>
                <w:rFonts w:ascii="Times New Roman" w:hAnsi="Times New Roman"/>
                <w:bCs/>
                <w:szCs w:val="24"/>
              </w:rPr>
              <w:t>745</w:t>
            </w:r>
            <w:r w:rsidRPr="00834B3D">
              <w:rPr>
                <w:rFonts w:ascii="Times New Roman" w:hAnsi="Times New Roman"/>
                <w:bCs/>
                <w:szCs w:val="24"/>
              </w:rPr>
              <w:t>,68</w:t>
            </w:r>
          </w:p>
        </w:tc>
        <w:tc>
          <w:tcPr>
            <w:tcW w:w="2127" w:type="dxa"/>
          </w:tcPr>
          <w:p w14:paraId="0754EDF0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038C2C3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34DEFE59" w14:textId="77777777" w:rsidTr="00422E36">
        <w:trPr>
          <w:trHeight w:val="85"/>
        </w:trPr>
        <w:tc>
          <w:tcPr>
            <w:tcW w:w="534" w:type="dxa"/>
            <w:vMerge/>
          </w:tcPr>
          <w:p w14:paraId="6D63B8A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5B01B9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701E3A00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7" w:type="dxa"/>
          </w:tcPr>
          <w:p w14:paraId="52A41845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7C43FC15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572ABCD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1D9B973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503FBC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4B947E51" w14:textId="77777777" w:rsidTr="00422E36">
        <w:trPr>
          <w:trHeight w:val="150"/>
        </w:trPr>
        <w:tc>
          <w:tcPr>
            <w:tcW w:w="534" w:type="dxa"/>
            <w:vMerge w:val="restart"/>
          </w:tcPr>
          <w:p w14:paraId="69D07C50" w14:textId="71C89F34" w:rsidR="005825F9" w:rsidRPr="003F18DE" w:rsidRDefault="00BD4D6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14:paraId="7E3DFD0C" w14:textId="538288AC" w:rsidR="005825F9" w:rsidRPr="003F18DE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Создание благоприятных условий для функционирования института семьи</w:t>
            </w:r>
          </w:p>
        </w:tc>
        <w:tc>
          <w:tcPr>
            <w:tcW w:w="4109" w:type="dxa"/>
          </w:tcPr>
          <w:p w14:paraId="2B21BC75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707" w:type="dxa"/>
          </w:tcPr>
          <w:p w14:paraId="48479B29" w14:textId="45523720" w:rsidR="005825F9" w:rsidRPr="00E61FC7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E61FC7">
              <w:rPr>
                <w:rFonts w:ascii="Times New Roman" w:hAnsi="Times New Roman"/>
                <w:b/>
                <w:bCs/>
                <w:szCs w:val="24"/>
              </w:rPr>
              <w:t>672 250,00</w:t>
            </w:r>
          </w:p>
        </w:tc>
        <w:tc>
          <w:tcPr>
            <w:tcW w:w="1560" w:type="dxa"/>
          </w:tcPr>
          <w:p w14:paraId="7E1858BF" w14:textId="26E0C270" w:rsidR="005825F9" w:rsidRPr="006E45AF" w:rsidRDefault="00063D9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063D90">
              <w:rPr>
                <w:rFonts w:ascii="Times New Roman" w:hAnsi="Times New Roman"/>
                <w:b/>
                <w:bCs/>
                <w:szCs w:val="24"/>
              </w:rPr>
              <w:t>718 5</w:t>
            </w:r>
            <w:r w:rsidR="00D63C74">
              <w:rPr>
                <w:rFonts w:ascii="Times New Roman" w:hAnsi="Times New Roman"/>
                <w:b/>
                <w:bCs/>
                <w:szCs w:val="24"/>
              </w:rPr>
              <w:t>71</w:t>
            </w:r>
            <w:r w:rsidRPr="00063D90">
              <w:rPr>
                <w:rFonts w:ascii="Times New Roman" w:hAnsi="Times New Roman"/>
                <w:b/>
                <w:bCs/>
                <w:szCs w:val="24"/>
              </w:rPr>
              <w:t>,00</w:t>
            </w:r>
          </w:p>
        </w:tc>
        <w:tc>
          <w:tcPr>
            <w:tcW w:w="1275" w:type="dxa"/>
          </w:tcPr>
          <w:p w14:paraId="071183F6" w14:textId="2FBC475B" w:rsidR="005825F9" w:rsidRPr="003F18DE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34B3D">
              <w:rPr>
                <w:rFonts w:ascii="Times New Roman" w:hAnsi="Times New Roman"/>
                <w:b/>
                <w:szCs w:val="24"/>
              </w:rPr>
              <w:t xml:space="preserve">-46 </w:t>
            </w:r>
            <w:r w:rsidR="00D63C74">
              <w:rPr>
                <w:rFonts w:ascii="Times New Roman" w:hAnsi="Times New Roman"/>
                <w:b/>
                <w:szCs w:val="24"/>
              </w:rPr>
              <w:t>321</w:t>
            </w:r>
            <w:r w:rsidRPr="00834B3D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2127" w:type="dxa"/>
          </w:tcPr>
          <w:p w14:paraId="46002F7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02A8DF4" w14:textId="3CF060E6" w:rsidR="005825F9" w:rsidRPr="003F18DE" w:rsidRDefault="006E45A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Служебная записка о передвижении денежных средств от 02.11.2022 №804</w:t>
            </w:r>
          </w:p>
        </w:tc>
      </w:tr>
      <w:tr w:rsidR="005825F9" w:rsidRPr="003F18DE" w14:paraId="6908A469" w14:textId="77777777" w:rsidTr="00422E36">
        <w:trPr>
          <w:trHeight w:val="150"/>
        </w:trPr>
        <w:tc>
          <w:tcPr>
            <w:tcW w:w="534" w:type="dxa"/>
            <w:vMerge/>
          </w:tcPr>
          <w:p w14:paraId="1ABEB78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1928DA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0E52206F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7" w:type="dxa"/>
          </w:tcPr>
          <w:p w14:paraId="7FB2FC1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107E004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4CDDA2C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6DBB416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3C7F4D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0C04CBF7" w14:textId="77777777" w:rsidTr="00422E36">
        <w:tc>
          <w:tcPr>
            <w:tcW w:w="534" w:type="dxa"/>
            <w:vMerge/>
          </w:tcPr>
          <w:p w14:paraId="0B9834D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6930477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7C3289E0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707" w:type="dxa"/>
          </w:tcPr>
          <w:p w14:paraId="39E05AED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6F0CF60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5F46A89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34BF2225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38DA52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2204E7CC" w14:textId="77777777" w:rsidTr="00422E36">
        <w:tc>
          <w:tcPr>
            <w:tcW w:w="534" w:type="dxa"/>
            <w:vMerge/>
          </w:tcPr>
          <w:p w14:paraId="2F11889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EB0E13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72BDD4B2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7" w:type="dxa"/>
          </w:tcPr>
          <w:p w14:paraId="7795B44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14:paraId="4533407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5A3C3818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5340D306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8EC730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14:paraId="4D791EAC" w14:textId="77777777" w:rsidTr="00422E36">
        <w:tc>
          <w:tcPr>
            <w:tcW w:w="534" w:type="dxa"/>
            <w:vMerge/>
          </w:tcPr>
          <w:p w14:paraId="313D4F75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81E06E2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14:paraId="52FADB9A" w14:textId="77777777"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7" w:type="dxa"/>
          </w:tcPr>
          <w:p w14:paraId="7CC77211" w14:textId="14D9020F" w:rsidR="00565FED" w:rsidRPr="00E61FC7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672 250,00</w:t>
            </w:r>
          </w:p>
        </w:tc>
        <w:tc>
          <w:tcPr>
            <w:tcW w:w="1560" w:type="dxa"/>
          </w:tcPr>
          <w:p w14:paraId="0A6FEF30" w14:textId="2F5816FB" w:rsidR="00565FED" w:rsidRPr="003F18DE" w:rsidRDefault="00063D9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718 5</w:t>
            </w:r>
            <w:r w:rsidR="00D63C74">
              <w:rPr>
                <w:rFonts w:ascii="Times New Roman" w:hAnsi="Times New Roman"/>
                <w:szCs w:val="24"/>
              </w:rPr>
              <w:t>71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5" w:type="dxa"/>
          </w:tcPr>
          <w:p w14:paraId="0337C568" w14:textId="2F9068E6" w:rsidR="00565FED" w:rsidRPr="006E45AF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-46 </w:t>
            </w:r>
            <w:r w:rsidR="00D63C74">
              <w:rPr>
                <w:rFonts w:ascii="Times New Roman" w:hAnsi="Times New Roman"/>
                <w:bCs/>
                <w:szCs w:val="24"/>
              </w:rPr>
              <w:t>321</w:t>
            </w:r>
            <w:r>
              <w:rPr>
                <w:rFonts w:ascii="Times New Roman" w:hAnsi="Times New Roman"/>
                <w:bCs/>
                <w:szCs w:val="24"/>
              </w:rPr>
              <w:t>,00</w:t>
            </w:r>
          </w:p>
        </w:tc>
        <w:tc>
          <w:tcPr>
            <w:tcW w:w="2127" w:type="dxa"/>
          </w:tcPr>
          <w:p w14:paraId="0D9CC668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27429EC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416C8E2C" w14:textId="77777777" w:rsidTr="00422E36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A9A817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5465183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55F6826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82B560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90AE7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82471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ED8C0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22BAF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760C913E" w14:textId="77777777" w:rsidTr="00422E36">
        <w:tc>
          <w:tcPr>
            <w:tcW w:w="534" w:type="dxa"/>
            <w:vMerge w:val="restart"/>
          </w:tcPr>
          <w:p w14:paraId="43ECCA4E" w14:textId="3E6EF923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55" w:type="dxa"/>
            <w:vMerge w:val="restart"/>
          </w:tcPr>
          <w:p w14:paraId="6E19E4AE" w14:textId="4EE358A1" w:rsidR="00BD4D68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 xml:space="preserve">Социальная интеграция граждан пожилого </w:t>
            </w:r>
            <w:r w:rsidRPr="00E61FC7">
              <w:rPr>
                <w:rFonts w:ascii="Times New Roman" w:hAnsi="Times New Roman"/>
                <w:szCs w:val="24"/>
              </w:rPr>
              <w:lastRenderedPageBreak/>
              <w:t>возраста, инвалидов, включая детей-инвалидов в общество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266D8F3" w14:textId="4CB9C7C4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E9DD849" w14:textId="22CC5244" w:rsidR="00BD4D68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E61FC7">
              <w:rPr>
                <w:rFonts w:ascii="Times New Roman" w:hAnsi="Times New Roman"/>
                <w:b/>
                <w:bCs/>
                <w:szCs w:val="24"/>
              </w:rPr>
              <w:t>245 000,00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7F6C05" w14:textId="3A68272C" w:rsidR="00BD4D68" w:rsidRPr="00063D90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217 709,45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5FCD44" w14:textId="51D65629" w:rsidR="00BD4D68" w:rsidRPr="003F18DE" w:rsidRDefault="00834B3D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27 290,55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5526E2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5A0206" w14:textId="088683E9" w:rsidR="00BD4D68" w:rsidRPr="003F18DE" w:rsidRDefault="006A029F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A029F">
              <w:rPr>
                <w:rFonts w:ascii="Times New Roman" w:hAnsi="Times New Roman"/>
                <w:szCs w:val="24"/>
              </w:rPr>
              <w:t>экономия в результате торгов</w:t>
            </w:r>
          </w:p>
        </w:tc>
      </w:tr>
      <w:tr w:rsidR="00BD4D68" w:rsidRPr="003F18DE" w14:paraId="62CC2ECB" w14:textId="77777777" w:rsidTr="00422E36">
        <w:tc>
          <w:tcPr>
            <w:tcW w:w="534" w:type="dxa"/>
            <w:vMerge/>
          </w:tcPr>
          <w:p w14:paraId="69360F3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9F29011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98DB14B" w14:textId="0E319248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BD77145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215AE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A92CE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2C83C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C8CF78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1FDEEA64" w14:textId="77777777" w:rsidTr="00422E36">
        <w:tc>
          <w:tcPr>
            <w:tcW w:w="534" w:type="dxa"/>
            <w:vMerge/>
          </w:tcPr>
          <w:p w14:paraId="47BB3415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3C9ECF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49553D8" w14:textId="1EC59319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FBE4649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9B169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BD8D6C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E72C6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9FE9F3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5F4F6030" w14:textId="77777777" w:rsidTr="00422E36">
        <w:tc>
          <w:tcPr>
            <w:tcW w:w="534" w:type="dxa"/>
            <w:vMerge/>
          </w:tcPr>
          <w:p w14:paraId="45D2D35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403C39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F728CA2" w14:textId="1CA8EFBD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 xml:space="preserve">Бюджет МО «Мирнинский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889FF76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1A3F2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F6EECE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340AB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8BB298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666AA371" w14:textId="77777777" w:rsidTr="00422E36">
        <w:tc>
          <w:tcPr>
            <w:tcW w:w="534" w:type="dxa"/>
            <w:vMerge/>
          </w:tcPr>
          <w:p w14:paraId="31BA0A24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923DC9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FD1B08A" w14:textId="1801EE58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A6EA6BB" w14:textId="2F164578" w:rsidR="00BD4D68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245 000,00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FF0C80" w14:textId="61CC9A81" w:rsidR="00BD4D68" w:rsidRPr="00063D90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217 709,45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8F9005" w14:textId="536D72DC" w:rsidR="00BD4D68" w:rsidRPr="00834B3D" w:rsidRDefault="00834B3D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834B3D">
              <w:rPr>
                <w:rFonts w:ascii="Times New Roman" w:hAnsi="Times New Roman"/>
                <w:bCs/>
                <w:szCs w:val="24"/>
              </w:rPr>
              <w:t>27 290,55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95040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C8762E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6F8DD0A1" w14:textId="77777777" w:rsidTr="00422E36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40D1300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249E9E8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4344501" w14:textId="1D2160CA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4D6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4483EC3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9C7B0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27D019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6716C9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E216B5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4E507BA6" w14:textId="77777777" w:rsidTr="00422E36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F1C" w14:textId="55544174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DEE" w14:textId="4BD5454A" w:rsidR="00BD4D68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Создание безбарьерной среды для инвалидов и других маломобильных групп населения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541" w14:textId="39EBA279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E29" w14:textId="289753EA" w:rsidR="00BD4D68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E61FC7">
              <w:rPr>
                <w:rFonts w:ascii="Times New Roman" w:hAnsi="Times New Roman"/>
                <w:b/>
                <w:bCs/>
                <w:szCs w:val="24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1706F" w14:textId="5B62AEFE" w:rsidR="00BD4D68" w:rsidRPr="00063D90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063D90">
              <w:rPr>
                <w:rFonts w:ascii="Times New Roman" w:hAnsi="Times New Roman"/>
                <w:b/>
                <w:bCs/>
                <w:szCs w:val="24"/>
              </w:rPr>
              <w:t>30 000,00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12F504" w14:textId="40352D34" w:rsidR="00BD4D68" w:rsidRPr="003F18DE" w:rsidRDefault="00834B3D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4E781D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62D9F6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7EC51D55" w14:textId="77777777" w:rsidTr="00422E36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16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9A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C7D" w14:textId="1FC4CAB5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052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D0A24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AAF91E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23DF6C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3EFEE4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4CBCE6FA" w14:textId="77777777" w:rsidTr="00422E36">
        <w:tc>
          <w:tcPr>
            <w:tcW w:w="534" w:type="dxa"/>
            <w:vMerge/>
            <w:tcBorders>
              <w:top w:val="single" w:sz="4" w:space="0" w:color="auto"/>
            </w:tcBorders>
          </w:tcPr>
          <w:p w14:paraId="517AD1FF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</w:tcBorders>
          </w:tcPr>
          <w:p w14:paraId="6FD70258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681E8F9" w14:textId="5BA157EC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0D36DCC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28270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6E951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5B0AE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BEB89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6DBCA509" w14:textId="77777777" w:rsidTr="00422E36">
        <w:tc>
          <w:tcPr>
            <w:tcW w:w="534" w:type="dxa"/>
            <w:vMerge/>
          </w:tcPr>
          <w:p w14:paraId="05F5E86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5E17A41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61BEA59" w14:textId="57B6CE3A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 xml:space="preserve">Бюджет МО «Мирнинский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7FA5743" w14:textId="77777777" w:rsidR="00BD4D68" w:rsidRPr="00E61FC7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F273CA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50ED0A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A27E9C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E008C1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651DE461" w14:textId="77777777" w:rsidTr="00422E36">
        <w:tc>
          <w:tcPr>
            <w:tcW w:w="534" w:type="dxa"/>
            <w:vMerge/>
          </w:tcPr>
          <w:p w14:paraId="29FC855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79372E7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EABF922" w14:textId="1B126A94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68178CD" w14:textId="6011147A" w:rsidR="00BD4D68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041615" w14:textId="5B88DF4C" w:rsidR="00BD4D68" w:rsidRPr="003F18DE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CFF3A7" w14:textId="289D9754" w:rsidR="00BD4D68" w:rsidRPr="00834B3D" w:rsidRDefault="00834B3D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834B3D">
              <w:rPr>
                <w:rFonts w:ascii="Times New Roman" w:hAnsi="Times New Roman"/>
                <w:bCs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C32735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C3F86A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D4D68" w:rsidRPr="003F18DE" w14:paraId="7113C9DE" w14:textId="77777777" w:rsidTr="00422E36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6CF5054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1A49805B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0CDF4BC" w14:textId="2C8F6BA3" w:rsidR="00BD4D68" w:rsidRPr="00BD4D68" w:rsidRDefault="00BD4D68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8328353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E4D560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DAB5FD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849D41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918122" w14:textId="77777777" w:rsidR="00BD4D68" w:rsidRPr="003F18DE" w:rsidRDefault="00BD4D68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3E5D90DD" w14:textId="77777777" w:rsidTr="00422E36">
        <w:tc>
          <w:tcPr>
            <w:tcW w:w="534" w:type="dxa"/>
            <w:vMerge w:val="restart"/>
          </w:tcPr>
          <w:p w14:paraId="35C48EC6" w14:textId="2DFCAE95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14:paraId="50A5FF4C" w14:textId="5A7857FE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 xml:space="preserve"> Поддержка и стимулирование деятельности социально ориентированных некоммерческих организаций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B3FD763" w14:textId="59B97B30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B369D19" w14:textId="7097F3DE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E61FC7">
              <w:rPr>
                <w:rFonts w:ascii="Times New Roman" w:hAnsi="Times New Roman"/>
                <w:b/>
                <w:bCs/>
                <w:szCs w:val="24"/>
              </w:rPr>
              <w:t>50 000,00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35A165" w14:textId="1ACFFA67" w:rsidR="00E61FC7" w:rsidRPr="00063D90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063D9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7D8D50" w14:textId="2190602F" w:rsidR="00E61FC7" w:rsidRPr="003F18DE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50 000,00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A305E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2793CA" w14:textId="7AEB86B8" w:rsidR="00E61FC7" w:rsidRPr="003F18DE" w:rsidRDefault="00696DEA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НКО в </w:t>
            </w:r>
            <w:r w:rsidR="004D5B06">
              <w:rPr>
                <w:rFonts w:ascii="Times New Roman" w:hAnsi="Times New Roman"/>
                <w:szCs w:val="24"/>
              </w:rPr>
              <w:t xml:space="preserve">начальной </w:t>
            </w:r>
            <w:r>
              <w:rPr>
                <w:rFonts w:ascii="Times New Roman" w:hAnsi="Times New Roman"/>
                <w:szCs w:val="24"/>
              </w:rPr>
              <w:t xml:space="preserve">стадии </w:t>
            </w:r>
            <w:r w:rsidR="004D5B06">
              <w:rPr>
                <w:rFonts w:ascii="Times New Roman" w:hAnsi="Times New Roman"/>
                <w:szCs w:val="24"/>
              </w:rPr>
              <w:t>регистрации</w:t>
            </w:r>
            <w:r>
              <w:rPr>
                <w:rFonts w:ascii="Times New Roman" w:hAnsi="Times New Roman"/>
                <w:szCs w:val="24"/>
              </w:rPr>
              <w:t>, понесенные затраты не предоставлены</w:t>
            </w:r>
          </w:p>
        </w:tc>
      </w:tr>
      <w:tr w:rsidR="00E61FC7" w:rsidRPr="003F18DE" w14:paraId="2D992204" w14:textId="77777777" w:rsidTr="00422E36">
        <w:tc>
          <w:tcPr>
            <w:tcW w:w="534" w:type="dxa"/>
            <w:vMerge/>
          </w:tcPr>
          <w:p w14:paraId="268B3804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45F0C11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02CDF82" w14:textId="3BB7C7B0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48748A2" w14:textId="77777777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FA307E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2309B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39B22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74BD9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767C90F0" w14:textId="77777777" w:rsidTr="00422E36">
        <w:trPr>
          <w:trHeight w:val="351"/>
        </w:trPr>
        <w:tc>
          <w:tcPr>
            <w:tcW w:w="534" w:type="dxa"/>
            <w:vMerge/>
          </w:tcPr>
          <w:p w14:paraId="49FAAF9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12F78B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535FEAA" w14:textId="14749052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3776381" w14:textId="77777777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30F1A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B275F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639131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C5DB58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5CBDA8C1" w14:textId="77777777" w:rsidTr="00422E36">
        <w:tc>
          <w:tcPr>
            <w:tcW w:w="534" w:type="dxa"/>
            <w:vMerge/>
          </w:tcPr>
          <w:p w14:paraId="23D13C74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2D08EBF5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A50EA39" w14:textId="56D1440C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 xml:space="preserve">Бюджет МО «Мирнинский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D366CD8" w14:textId="77777777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FA4FAB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CF2B9C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2C8ED5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4705FE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5DB1268E" w14:textId="77777777" w:rsidTr="00422E36">
        <w:tc>
          <w:tcPr>
            <w:tcW w:w="534" w:type="dxa"/>
            <w:vMerge/>
          </w:tcPr>
          <w:p w14:paraId="32099BA8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5A538B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E7DEFFE" w14:textId="352C6B48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06CB47E" w14:textId="74A92943" w:rsidR="00E61FC7" w:rsidRPr="00E61FC7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554214" w14:textId="7FF2E3D5" w:rsidR="00E61FC7" w:rsidRPr="003F18DE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D4E037" w14:textId="276D4133" w:rsidR="00E61FC7" w:rsidRPr="00063D90" w:rsidRDefault="00063D90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063D90">
              <w:rPr>
                <w:rFonts w:ascii="Times New Roman" w:hAnsi="Times New Roman"/>
                <w:bCs/>
                <w:szCs w:val="24"/>
              </w:rPr>
              <w:t>50 000,00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AA8DD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109F05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7A6EB3D1" w14:textId="77777777" w:rsidTr="00422E36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0210813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3E3FAFB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C45188F" w14:textId="041C8AB8" w:rsidR="00E61FC7" w:rsidRPr="00BD4D68" w:rsidRDefault="00E61FC7" w:rsidP="00BD4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4D6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1CC034F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A7D3FA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7BF56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82A3F2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D85CD9" w14:textId="77777777" w:rsidR="00E61FC7" w:rsidRPr="003F18DE" w:rsidRDefault="00E61FC7" w:rsidP="00BD4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41AA3CA2" w14:textId="77777777" w:rsidTr="00422E36">
        <w:tc>
          <w:tcPr>
            <w:tcW w:w="534" w:type="dxa"/>
            <w:vMerge w:val="restart"/>
          </w:tcPr>
          <w:p w14:paraId="505C2AB2" w14:textId="0DFFA90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55" w:type="dxa"/>
            <w:vMerge w:val="restart"/>
          </w:tcPr>
          <w:p w14:paraId="7ADEBF35" w14:textId="5CC73CF4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 xml:space="preserve">Предупреждение и борьба с социально значимыми </w:t>
            </w:r>
            <w:r w:rsidRPr="00E61FC7">
              <w:rPr>
                <w:rFonts w:ascii="Times New Roman" w:hAnsi="Times New Roman"/>
                <w:szCs w:val="24"/>
              </w:rPr>
              <w:lastRenderedPageBreak/>
              <w:t>заболеваниями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E5A5E92" w14:textId="62D474DE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BEAECDD" w14:textId="5BA94E20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E61FC7">
              <w:rPr>
                <w:rFonts w:ascii="Times New Roman" w:hAnsi="Times New Roman"/>
                <w:b/>
                <w:bCs/>
                <w:szCs w:val="24"/>
              </w:rPr>
              <w:t>550 000,00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8DD4B7" w14:textId="1A9013F7" w:rsidR="00E61FC7" w:rsidRPr="00834B3D" w:rsidRDefault="00834B3D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834B3D">
              <w:rPr>
                <w:rFonts w:ascii="Times New Roman" w:hAnsi="Times New Roman"/>
                <w:b/>
                <w:bCs/>
                <w:szCs w:val="24"/>
              </w:rPr>
              <w:t>526 465,00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266931" w14:textId="35D8EDD3" w:rsidR="00E61FC7" w:rsidRPr="003F18DE" w:rsidRDefault="00834B3D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23 535,00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9E4841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46BC14" w14:textId="0AFAEA91" w:rsidR="00E61FC7" w:rsidRPr="003F18DE" w:rsidRDefault="006A029F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A029F">
              <w:rPr>
                <w:rFonts w:ascii="Times New Roman" w:hAnsi="Times New Roman"/>
                <w:szCs w:val="24"/>
              </w:rPr>
              <w:t>экономия в результате торгов</w:t>
            </w:r>
          </w:p>
        </w:tc>
      </w:tr>
      <w:tr w:rsidR="00E61FC7" w:rsidRPr="003F18DE" w14:paraId="0A9518FE" w14:textId="77777777" w:rsidTr="00422E36">
        <w:tc>
          <w:tcPr>
            <w:tcW w:w="534" w:type="dxa"/>
            <w:vMerge/>
          </w:tcPr>
          <w:p w14:paraId="1371E92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409D8E8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8D2F30D" w14:textId="0B944530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FC33176" w14:textId="77777777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4D3961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9F435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E61E51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25E37E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1FC5F410" w14:textId="77777777" w:rsidTr="00422E36">
        <w:tc>
          <w:tcPr>
            <w:tcW w:w="534" w:type="dxa"/>
            <w:vMerge/>
          </w:tcPr>
          <w:p w14:paraId="1EE118D3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C820C0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413426D" w14:textId="522F026D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1E8350D" w14:textId="77777777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480B5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E6E2DD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9A1A38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EC9967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60E2793F" w14:textId="77777777" w:rsidTr="00422E36">
        <w:tc>
          <w:tcPr>
            <w:tcW w:w="534" w:type="dxa"/>
            <w:vMerge/>
          </w:tcPr>
          <w:p w14:paraId="0830D605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548F26E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2D34DE6" w14:textId="707CEE14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 xml:space="preserve">Бюджет МО «Мирнинский район»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F6020F5" w14:textId="77777777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DD3DE2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9BC9A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935772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8E7319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0ED1BA1F" w14:textId="77777777" w:rsidTr="00422E36">
        <w:tc>
          <w:tcPr>
            <w:tcW w:w="534" w:type="dxa"/>
            <w:vMerge/>
          </w:tcPr>
          <w:p w14:paraId="550AE3A0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DCB4187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99D87B3" w14:textId="03C67758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B6BA595" w14:textId="33B3A6B6" w:rsidR="00E61FC7" w:rsidRPr="00E61FC7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61FC7">
              <w:rPr>
                <w:rFonts w:ascii="Times New Roman" w:hAnsi="Times New Roman"/>
                <w:szCs w:val="24"/>
              </w:rPr>
              <w:t>550 000,00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BC30DF" w14:textId="417230BD" w:rsidR="00E61FC7" w:rsidRPr="00E61FC7" w:rsidRDefault="00834B3D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526 465,00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ABE2DA" w14:textId="1139F628" w:rsidR="00E61FC7" w:rsidRPr="00834B3D" w:rsidRDefault="00834B3D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834B3D">
              <w:rPr>
                <w:rFonts w:ascii="Times New Roman" w:hAnsi="Times New Roman"/>
                <w:bCs/>
                <w:szCs w:val="24"/>
              </w:rPr>
              <w:t>23 535,00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2AD189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556D9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61FC7" w:rsidRPr="003F18DE" w14:paraId="744EDB7E" w14:textId="77777777" w:rsidTr="00422E36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EDDF155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43801AF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496CAA6" w14:textId="6FDD2B08" w:rsidR="00E61FC7" w:rsidRPr="00E61FC7" w:rsidRDefault="00E61FC7" w:rsidP="00E6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FC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7E90B23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5D0678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CE11BE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8B924B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783324" w14:textId="77777777" w:rsidR="00E61FC7" w:rsidRPr="003F18DE" w:rsidRDefault="00E61FC7" w:rsidP="00E6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14:paraId="21DC25B9" w14:textId="77777777" w:rsidTr="00422E36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96F70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4690184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2100D12F" w14:textId="77777777" w:rsidR="005825F9" w:rsidRPr="00BD4D68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D4D68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3765CD0B" w14:textId="17137C2E" w:rsidR="005825F9" w:rsidRPr="00E61FC7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E61FC7">
              <w:rPr>
                <w:rFonts w:ascii="Times New Roman" w:hAnsi="Times New Roman"/>
                <w:b/>
                <w:szCs w:val="24"/>
              </w:rPr>
              <w:t>3 332 630,00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777F816" w14:textId="1DF03C50" w:rsidR="005825F9" w:rsidRPr="003F18DE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3 254 379,77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0753CB5" w14:textId="05D4F334" w:rsidR="005825F9" w:rsidRPr="003F18DE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78 250,23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CA6C7F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5325C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14:paraId="27485479" w14:textId="77777777" w:rsidTr="00422E36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159FDE0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116B39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4EF4DFBB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707" w:type="dxa"/>
          </w:tcPr>
          <w:p w14:paraId="2337D90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</w:tcPr>
          <w:p w14:paraId="308DE86A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</w:tcPr>
          <w:p w14:paraId="4F1A028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33E09F1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B44BE6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14:paraId="65031F9C" w14:textId="77777777" w:rsidTr="00422E36">
        <w:tc>
          <w:tcPr>
            <w:tcW w:w="534" w:type="dxa"/>
            <w:vMerge/>
            <w:tcBorders>
              <w:left w:val="single" w:sz="4" w:space="0" w:color="auto"/>
            </w:tcBorders>
          </w:tcPr>
          <w:p w14:paraId="1CDD798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778B11A4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2D30C13B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707" w:type="dxa"/>
          </w:tcPr>
          <w:p w14:paraId="4271C9A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</w:tcPr>
          <w:p w14:paraId="2250ED1F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</w:tcPr>
          <w:p w14:paraId="15A58A9E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0AC38666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A07B6F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14:paraId="24B30BA4" w14:textId="77777777" w:rsidTr="00422E36">
        <w:tc>
          <w:tcPr>
            <w:tcW w:w="534" w:type="dxa"/>
            <w:vMerge/>
            <w:tcBorders>
              <w:left w:val="single" w:sz="4" w:space="0" w:color="auto"/>
            </w:tcBorders>
          </w:tcPr>
          <w:p w14:paraId="43E0838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1721D1E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077EE6FC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707" w:type="dxa"/>
          </w:tcPr>
          <w:p w14:paraId="2A701762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</w:tcPr>
          <w:p w14:paraId="293DC92B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</w:tcPr>
          <w:p w14:paraId="425B43CC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4244C665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37BF000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5FED" w:rsidRPr="003F18DE" w14:paraId="771ACD6F" w14:textId="77777777" w:rsidTr="00422E36">
        <w:tc>
          <w:tcPr>
            <w:tcW w:w="534" w:type="dxa"/>
            <w:vMerge/>
            <w:tcBorders>
              <w:left w:val="single" w:sz="4" w:space="0" w:color="auto"/>
            </w:tcBorders>
          </w:tcPr>
          <w:p w14:paraId="03D24BAD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14:paraId="35ADEF0F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14:paraId="6CB8E9AA" w14:textId="77777777" w:rsidR="00565FED" w:rsidRPr="00565FED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707" w:type="dxa"/>
          </w:tcPr>
          <w:p w14:paraId="0CE90916" w14:textId="4AA1CEC6" w:rsidR="00565FED" w:rsidRPr="00E61FC7" w:rsidRDefault="00E61FC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E61FC7">
              <w:rPr>
                <w:rFonts w:ascii="Times New Roman" w:hAnsi="Times New Roman"/>
                <w:bCs/>
                <w:szCs w:val="24"/>
              </w:rPr>
              <w:t>3 332 630,00</w:t>
            </w:r>
          </w:p>
        </w:tc>
        <w:tc>
          <w:tcPr>
            <w:tcW w:w="1560" w:type="dxa"/>
          </w:tcPr>
          <w:p w14:paraId="630E3AE0" w14:textId="67BFB1E0" w:rsidR="00565FED" w:rsidRPr="00834B3D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834B3D">
              <w:rPr>
                <w:rFonts w:ascii="Times New Roman" w:hAnsi="Times New Roman"/>
                <w:bCs/>
                <w:szCs w:val="24"/>
              </w:rPr>
              <w:t>3 254 379,77</w:t>
            </w:r>
          </w:p>
        </w:tc>
        <w:tc>
          <w:tcPr>
            <w:tcW w:w="1275" w:type="dxa"/>
          </w:tcPr>
          <w:p w14:paraId="33F591D2" w14:textId="735561E6" w:rsidR="00565FED" w:rsidRPr="00834B3D" w:rsidRDefault="00834B3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834B3D">
              <w:rPr>
                <w:rFonts w:ascii="Times New Roman" w:hAnsi="Times New Roman"/>
                <w:bCs/>
                <w:szCs w:val="24"/>
              </w:rPr>
              <w:t>78 250,23</w:t>
            </w:r>
          </w:p>
        </w:tc>
        <w:tc>
          <w:tcPr>
            <w:tcW w:w="2127" w:type="dxa"/>
          </w:tcPr>
          <w:p w14:paraId="6EE7F516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3B237FD" w14:textId="77777777"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14:paraId="441D1F32" w14:textId="77777777" w:rsidTr="00422E36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480413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17D12459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D6C1CD5" w14:textId="77777777"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79B018D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9766D3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507601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8CBFDE7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D82C03" w14:textId="77777777"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C428C2B" w14:textId="77777777"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14:paraId="100820A5" w14:textId="77777777"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7D600278" w14:textId="16145FED" w:rsidR="008D495D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</w:p>
    <w:p w14:paraId="26B0C12B" w14:textId="77777777" w:rsidR="00696DEA" w:rsidRPr="003F18DE" w:rsidRDefault="00696DEA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674BAE73" w14:textId="7CD7CE2E" w:rsidR="00DD29F3" w:rsidRPr="003F18DE" w:rsidRDefault="00696DEA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696DEA">
        <w:rPr>
          <w:rFonts w:ascii="Times New Roman" w:hAnsi="Times New Roman"/>
          <w:szCs w:val="24"/>
          <w:u w:val="single"/>
        </w:rPr>
        <w:t xml:space="preserve">Главный специалист ФЭО </w:t>
      </w:r>
      <w:r>
        <w:rPr>
          <w:rFonts w:ascii="Times New Roman" w:hAnsi="Times New Roman"/>
          <w:szCs w:val="24"/>
        </w:rPr>
        <w:t xml:space="preserve">   </w:t>
      </w:r>
      <w:r w:rsidR="00DD29F3" w:rsidRPr="003F18DE">
        <w:rPr>
          <w:rFonts w:ascii="Times New Roman" w:hAnsi="Times New Roman"/>
          <w:szCs w:val="24"/>
        </w:rPr>
        <w:t xml:space="preserve">        ________________ </w:t>
      </w:r>
      <w:r w:rsidRPr="00696DEA">
        <w:rPr>
          <w:rFonts w:ascii="Times New Roman" w:hAnsi="Times New Roman"/>
          <w:szCs w:val="24"/>
          <w:u w:val="single"/>
        </w:rPr>
        <w:t>/ В.А. Щеглова</w:t>
      </w:r>
      <w:r w:rsidR="00DD29F3" w:rsidRPr="003F18DE">
        <w:rPr>
          <w:rFonts w:ascii="Times New Roman" w:hAnsi="Times New Roman"/>
          <w:szCs w:val="24"/>
        </w:rPr>
        <w:t>___/</w:t>
      </w:r>
    </w:p>
    <w:p w14:paraId="5D707187" w14:textId="7A86719E"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14:paraId="3DC03CA2" w14:textId="77777777"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2B36F7AC" w14:textId="77777777" w:rsidR="00102F60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1"/>
          <w:szCs w:val="21"/>
        </w:rPr>
      </w:pPr>
    </w:p>
    <w:p w14:paraId="735E3CEF" w14:textId="65EF5FB1" w:rsidR="00696DEA" w:rsidRPr="003F18DE" w:rsidRDefault="00696DEA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696DEA" w:rsidRPr="003F18DE" w:rsidSect="00696DEA">
          <w:pgSz w:w="16838" w:h="11906" w:orient="landscape"/>
          <w:pgMar w:top="851" w:right="536" w:bottom="1134" w:left="1134" w:header="720" w:footer="720" w:gutter="0"/>
          <w:cols w:space="708"/>
          <w:titlePg/>
          <w:docGrid w:linePitch="360"/>
        </w:sectPr>
      </w:pPr>
    </w:p>
    <w:p w14:paraId="1DB85B34" w14:textId="78835E95" w:rsidR="00EE0AFC" w:rsidRPr="00696DEA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696DEA">
        <w:rPr>
          <w:b/>
          <w:sz w:val="24"/>
          <w:szCs w:val="24"/>
          <w:u w:val="single"/>
        </w:rPr>
        <w:lastRenderedPageBreak/>
        <w:t xml:space="preserve">Раздел </w:t>
      </w:r>
      <w:r w:rsidR="00696DEA" w:rsidRPr="00696DEA">
        <w:rPr>
          <w:b/>
          <w:sz w:val="24"/>
          <w:szCs w:val="24"/>
          <w:u w:val="single"/>
        </w:rPr>
        <w:t>4.</w:t>
      </w:r>
      <w:r w:rsidR="00696DEA" w:rsidRPr="00696DEA">
        <w:rPr>
          <w:b/>
          <w:sz w:val="24"/>
          <w:szCs w:val="24"/>
        </w:rPr>
        <w:t xml:space="preserve"> Достижение</w:t>
      </w:r>
      <w:r w:rsidR="00FF1A70" w:rsidRPr="00696DEA">
        <w:rPr>
          <w:b/>
          <w:sz w:val="24"/>
          <w:szCs w:val="24"/>
        </w:rPr>
        <w:t xml:space="preserve"> значений целевых </w:t>
      </w:r>
      <w:r w:rsidR="006E3B03" w:rsidRPr="00696DEA">
        <w:rPr>
          <w:b/>
          <w:sz w:val="24"/>
          <w:szCs w:val="24"/>
        </w:rPr>
        <w:t>индикаторов</w:t>
      </w:r>
      <w:r w:rsidR="00FF1A70" w:rsidRPr="00696DEA">
        <w:rPr>
          <w:b/>
          <w:sz w:val="24"/>
          <w:szCs w:val="24"/>
        </w:rPr>
        <w:t xml:space="preserve"> программы</w:t>
      </w:r>
    </w:p>
    <w:p w14:paraId="448F9B87" w14:textId="77777777" w:rsidR="00FF1A70" w:rsidRPr="00696DEA" w:rsidRDefault="00FF1A70" w:rsidP="00FF1A70">
      <w:pPr>
        <w:widowControl w:val="0"/>
        <w:suppressAutoHyphens/>
        <w:rPr>
          <w:rFonts w:ascii="Times New Roman" w:eastAsiaTheme="minorEastAsia" w:hAnsi="Times New Roman"/>
          <w:szCs w:val="24"/>
        </w:rPr>
      </w:pPr>
    </w:p>
    <w:p w14:paraId="544E6860" w14:textId="77777777"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00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1417"/>
        <w:gridCol w:w="851"/>
        <w:gridCol w:w="283"/>
        <w:gridCol w:w="1134"/>
        <w:gridCol w:w="4235"/>
      </w:tblGrid>
      <w:tr w:rsidR="00422E36" w14:paraId="684271B4" w14:textId="77777777" w:rsidTr="00C67D35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71F03" w14:textId="77777777" w:rsidR="00422E36" w:rsidRPr="003F18DE" w:rsidRDefault="00422E36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4C3" w14:textId="77777777" w:rsidR="00422E36" w:rsidRPr="003F18DE" w:rsidRDefault="00422E36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13B1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5274" w14:textId="77777777" w:rsidR="00422E36" w:rsidRPr="003F18DE" w:rsidRDefault="00422E36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40E39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422E36" w14:paraId="610B0AEF" w14:textId="77777777" w:rsidTr="00C67D35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DCA" w14:textId="77777777" w:rsidR="00422E36" w:rsidRPr="003F18DE" w:rsidRDefault="00422E36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1B3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6974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61A8" w14:textId="437AE2D8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2DB1" w14:textId="77777777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B9F8" w14:textId="77777777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A53" w14:textId="77777777" w:rsidR="00422E36" w:rsidRPr="003F18DE" w:rsidRDefault="00422E36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422E36" w14:paraId="05FAE74A" w14:textId="77777777" w:rsidTr="00C67D3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B88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227" w14:textId="5FA51415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граждан, которым оказана адресная социальная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5E34" w14:textId="5ABC4AEE" w:rsidR="00422E36" w:rsidRPr="00422E36" w:rsidRDefault="00422E36" w:rsidP="00422E36">
            <w:pPr>
              <w:widowControl w:val="0"/>
              <w:suppressAutoHyphens/>
              <w:snapToGrid w:val="0"/>
              <w:ind w:left="473" w:hanging="473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1BB4C" w14:textId="752AD8EF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2A3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A65" w14:textId="37EC4A51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A7E" w14:textId="042AB35C" w:rsidR="00422E36" w:rsidRPr="00A36186" w:rsidRDefault="00A3618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в</w:t>
            </w:r>
            <w:r w:rsidRPr="00A36186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 xml:space="preserve"> виду проведения СВО, адресная социальная помощь оказывалась семьям военнослужащи</w:t>
            </w:r>
            <w:r w:rsidR="00D336A8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х, имеющим несовершеннолетних детей и</w:t>
            </w:r>
            <w:r w:rsidRPr="00A36186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 xml:space="preserve"> находящи</w:t>
            </w:r>
            <w:r w:rsidR="00D336A8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х</w:t>
            </w:r>
            <w:r w:rsidRPr="00A36186">
              <w:rPr>
                <w:rFonts w:ascii="Times New Roman" w:eastAsia="Arial" w:hAnsi="Times New Roman"/>
                <w:iCs/>
                <w:szCs w:val="24"/>
                <w:lang w:eastAsia="hi-IN" w:bidi="hi-IN"/>
              </w:rPr>
              <w:t>ся в трудной жизненной ситуации</w:t>
            </w:r>
          </w:p>
        </w:tc>
      </w:tr>
      <w:tr w:rsidR="00422E36" w14:paraId="121B6AF3" w14:textId="77777777" w:rsidTr="00C67D35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840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52BA" w14:textId="5B004ACF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Доля граждан, находящихся в трудной жизненной ситуации от общего количества граждан, которым оказана адресная социальная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2EB" w14:textId="04936E06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4293C" w14:textId="03EE17A8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AE8D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2EB3" w14:textId="596D838E" w:rsidR="00422E36" w:rsidRPr="00F7341C" w:rsidRDefault="00F7341C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F7341C">
              <w:rPr>
                <w:rFonts w:ascii="Times New Roman" w:eastAsia="Arial" w:hAnsi="Times New Roman"/>
                <w:szCs w:val="24"/>
                <w:lang w:eastAsia="hi-IN" w:bidi="hi-IN"/>
              </w:rPr>
              <w:t>55,46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885" w14:textId="47C4EE4F" w:rsidR="00422E36" w:rsidRPr="00F7341C" w:rsidRDefault="00D336A8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в виду проведения СВО, адресная социальная помощь оказывалась семьям военнослужащих, имеющим несовершеннолетних детей и находящихся в трудной жизненной ситуации</w:t>
            </w:r>
          </w:p>
        </w:tc>
      </w:tr>
      <w:tr w:rsidR="00422E36" w14:paraId="0ECE171E" w14:textId="77777777" w:rsidTr="00C67D35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D95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2489" w14:textId="1B6B77E3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ко Дню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C7C" w14:textId="35F51F8A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6FC8F" w14:textId="5ACAC5D3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150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28B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6D6D" w14:textId="30EF8B71" w:rsidR="00422E36" w:rsidRPr="00C67D35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150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41F" w14:textId="77777777" w:rsidR="00422E36" w:rsidRPr="003F18DE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03DB1C62" w14:textId="77777777" w:rsidTr="00C67D3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82D0" w14:textId="7777777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C1FC8" w14:textId="04E2FD82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D1E2" w14:textId="5B046315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BBB0C" w14:textId="14BBDF3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170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037D13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200D7" w14:textId="70F3B259" w:rsidR="00422E36" w:rsidRPr="00C67D35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170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281F" w14:textId="77777777" w:rsidR="00422E36" w:rsidRPr="003F18DE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4FBD1363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D64" w14:textId="3E67F5C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CB3D" w14:textId="132426FE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детей, получивших адресную помощь по оплате проезда в детские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7DB9" w14:textId="525A064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6D982" w14:textId="066F108F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5A6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9EB3" w14:textId="500DFEF6" w:rsidR="00422E36" w:rsidRPr="00C67D35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A5C" w14:textId="3026670E" w:rsidR="00422E36" w:rsidRPr="00D336A8" w:rsidRDefault="00F7341C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прибыти</w:t>
            </w:r>
            <w:r w:rsidR="00D336A8">
              <w:rPr>
                <w:rFonts w:ascii="Times New Roman" w:eastAsia="Arial" w:hAnsi="Times New Roman"/>
                <w:szCs w:val="24"/>
                <w:lang w:eastAsia="hi-IN" w:bidi="hi-IN"/>
              </w:rPr>
              <w:t>е</w:t>
            </w: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с территории ведения СВО несовершеннолетних детей, нуждающихся в социальной реабилитации</w:t>
            </w:r>
          </w:p>
        </w:tc>
      </w:tr>
      <w:tr w:rsidR="00422E36" w14:paraId="1B37D2C6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CDC" w14:textId="354CBB25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F1A8" w14:textId="66C067F9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 xml:space="preserve">Количество граждан с ограниченными возможностями, принявших участие в социально-значимых мероприятиях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B44B" w14:textId="03682503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08308" w14:textId="20089B12" w:rsidR="00422E36" w:rsidRPr="00C67D35" w:rsidRDefault="00C67D35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7EF5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478F" w14:textId="5C101731" w:rsidR="00422E36" w:rsidRPr="00A36186" w:rsidRDefault="00A3618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36186">
              <w:rPr>
                <w:rFonts w:ascii="Times New Roman" w:eastAsia="Arial" w:hAnsi="Times New Roman"/>
                <w:szCs w:val="24"/>
                <w:lang w:eastAsia="hi-IN" w:bidi="hi-IN"/>
              </w:rPr>
              <w:t>29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886" w14:textId="17C51EF1" w:rsidR="00422E36" w:rsidRPr="00A36186" w:rsidRDefault="00A3618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</w:t>
            </w:r>
            <w:r w:rsidRPr="00A36186">
              <w:rPr>
                <w:rFonts w:ascii="Times New Roman" w:eastAsia="Arial" w:hAnsi="Times New Roman"/>
                <w:szCs w:val="24"/>
                <w:lang w:eastAsia="hi-IN" w:bidi="hi-IN"/>
              </w:rPr>
              <w:t>тмена развлекательных мероприятий по причине ведения СВО</w:t>
            </w:r>
          </w:p>
        </w:tc>
      </w:tr>
      <w:tr w:rsidR="00422E36" w14:paraId="59035808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474" w14:textId="5BB44AD7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7DC5" w14:textId="7E61B80F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 xml:space="preserve">Количество граждан пожилого возраста, принявших участие в социально-значимых мероприятиях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E3D5" w14:textId="4D608894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28D1" w14:textId="53FD6721" w:rsidR="00422E36" w:rsidRPr="00C67D35" w:rsidRDefault="00C67D35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384" w14:textId="77777777" w:rsidR="00422E36" w:rsidRPr="003F18DE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0B2A" w14:textId="5B358212" w:rsidR="00422E36" w:rsidRPr="00A36186" w:rsidRDefault="00A3618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36186">
              <w:rPr>
                <w:rFonts w:ascii="Times New Roman" w:eastAsia="Arial" w:hAnsi="Times New Roman"/>
                <w:szCs w:val="24"/>
                <w:lang w:eastAsia="hi-IN" w:bidi="hi-IN"/>
              </w:rPr>
              <w:t>11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FAF" w14:textId="5146B059" w:rsidR="00422E36" w:rsidRPr="00A36186" w:rsidRDefault="00A3618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</w:t>
            </w:r>
            <w:r w:rsidRPr="00A36186">
              <w:rPr>
                <w:rFonts w:ascii="Times New Roman" w:eastAsia="Arial" w:hAnsi="Times New Roman"/>
                <w:szCs w:val="24"/>
                <w:lang w:eastAsia="hi-IN" w:bidi="hi-IN"/>
              </w:rPr>
              <w:t>тмена развлекательных мероприятий по причине ведения СВО</w:t>
            </w:r>
          </w:p>
        </w:tc>
      </w:tr>
      <w:tr w:rsidR="00422E36" w14:paraId="2E68DC69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23B" w14:textId="2EA7F020" w:rsidR="00422E36" w:rsidRPr="00422E36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4DC9" w14:textId="05DF1A47" w:rsidR="00422E36" w:rsidRPr="00422E36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пожилых граждан, граждан с ограниченными возможностями, получивших адресную помощь по оплате проезда в стационарные дома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AF92" w14:textId="0B64813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A49D4" w14:textId="3B6A419E" w:rsidR="00422E36" w:rsidRPr="00C67D35" w:rsidRDefault="00C67D35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4964" w14:textId="77777777" w:rsidR="00422E36" w:rsidRPr="00C67D35" w:rsidRDefault="00422E36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796F" w14:textId="76642210" w:rsidR="00422E36" w:rsidRPr="00C67D35" w:rsidRDefault="00C67D35" w:rsidP="00696DE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E1F" w14:textId="77777777" w:rsidR="00422E36" w:rsidRPr="003F18DE" w:rsidRDefault="00422E36" w:rsidP="00696DE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34DE93B9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738" w14:textId="7BB3C32E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61B" w14:textId="73823B39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граждан с ограниченными возможностями, маломобильных групп населения, воспользовавшихся услугами пассажирских перевозок льготной категории к социально –значимым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6B86" w14:textId="4D24937D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6ECD8" w14:textId="3D1662DC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225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C301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179" w14:textId="0F96EF30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265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5D8" w14:textId="7E00011C" w:rsidR="00422E36" w:rsidRPr="009E596E" w:rsidRDefault="009E596E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за счет </w:t>
            </w:r>
            <w:r w:rsidR="00BC602E">
              <w:rPr>
                <w:rFonts w:ascii="Times New Roman" w:eastAsia="Arial" w:hAnsi="Times New Roman"/>
                <w:szCs w:val="24"/>
                <w:lang w:eastAsia="hi-IN" w:bidi="hi-IN"/>
              </w:rPr>
              <w:t>маршрутных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>услуг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по пассажирским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перевоз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>кам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льготной категории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граждан</w:t>
            </w:r>
            <w:r w:rsidRPr="009E59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 социально –значимым объектам</w:t>
            </w:r>
          </w:p>
        </w:tc>
      </w:tr>
      <w:tr w:rsidR="00422E36" w14:paraId="75B26FAD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B65" w14:textId="364C1523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2DB5" w14:textId="6626FCD5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217D" w14:textId="0F3AFE4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F7699" w14:textId="0C0E1C7A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C2A5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FF8B" w14:textId="578ACAF5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BE6" w14:textId="77777777" w:rsidR="00422E36" w:rsidRPr="003F18DE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731DE1B2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A0E" w14:textId="16A80399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0ED1" w14:textId="7B9BFA98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зарегистрированных НКО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D85" w14:textId="21BA5A93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9D6FF" w14:textId="203A5307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BBE6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1012" w14:textId="788FEFEF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7C7" w14:textId="77777777" w:rsidR="00422E36" w:rsidRPr="003F18DE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422E36" w14:paraId="14F78675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E40" w14:textId="562119EB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AF5E" w14:textId="29E99B98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Размер финансовой помощи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2D81" w14:textId="090819A2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A8C0" w14:textId="1C73D17C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32 000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7D08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66FB" w14:textId="22385093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B89" w14:textId="037F5780" w:rsidR="00422E36" w:rsidRPr="00A36186" w:rsidRDefault="00A3618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отсутствие обращения, </w:t>
            </w:r>
            <w:r w:rsidRPr="00A3618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НКО находится в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начальной </w:t>
            </w:r>
            <w:r w:rsidRPr="00A36186">
              <w:rPr>
                <w:rFonts w:ascii="Times New Roman" w:eastAsia="Arial" w:hAnsi="Times New Roman"/>
                <w:szCs w:val="24"/>
                <w:lang w:eastAsia="hi-IN" w:bidi="hi-IN"/>
              </w:rPr>
              <w:t>стадии оформления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правоустанавливающих документов</w:t>
            </w:r>
          </w:p>
        </w:tc>
      </w:tr>
      <w:tr w:rsidR="00422E36" w14:paraId="0C5A5CC5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841" w14:textId="533DE5E7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F6D5" w14:textId="244575FB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 xml:space="preserve">Количество граждан, прошедших экспресс диагностику на ВИЧ-инфекции, вирусные гепатиты и ЗППП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90B5" w14:textId="6D3D254D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622C" w14:textId="1B8D5EBB" w:rsidR="00422E36" w:rsidRPr="00C67D35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937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F378" w14:textId="77777777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395A" w14:textId="008A9C4D" w:rsidR="00422E36" w:rsidRPr="0002249F" w:rsidRDefault="0002249F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2249F">
              <w:rPr>
                <w:rFonts w:ascii="Times New Roman" w:eastAsia="Arial" w:hAnsi="Times New Roman"/>
                <w:szCs w:val="24"/>
                <w:lang w:eastAsia="hi-IN" w:bidi="hi-IN"/>
              </w:rPr>
              <w:t>2050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E27" w14:textId="56E563E6" w:rsidR="00422E36" w:rsidRPr="0002249F" w:rsidRDefault="0002249F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2249F">
              <w:rPr>
                <w:rFonts w:ascii="Times New Roman" w:eastAsia="Arial" w:hAnsi="Times New Roman"/>
                <w:szCs w:val="24"/>
                <w:lang w:eastAsia="hi-IN" w:bidi="hi-IN"/>
              </w:rPr>
              <w:t>увеличение финансирования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связи с актуализацией проблемы</w:t>
            </w:r>
            <w:r w:rsidRPr="0002249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как</w:t>
            </w:r>
            <w:r w:rsidRPr="0002249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результат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- </w:t>
            </w:r>
            <w:r w:rsidRPr="0002249F">
              <w:rPr>
                <w:rFonts w:ascii="Times New Roman" w:eastAsia="Arial" w:hAnsi="Times New Roman"/>
                <w:szCs w:val="24"/>
                <w:lang w:eastAsia="hi-IN" w:bidi="hi-IN"/>
              </w:rPr>
              <w:t>увеличен охват граждан</w:t>
            </w:r>
          </w:p>
        </w:tc>
      </w:tr>
      <w:tr w:rsidR="00422E36" w14:paraId="11EE7B08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9CD" w14:textId="7076C3BD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A4D8" w14:textId="17CBEBD0" w:rsidR="00422E36" w:rsidRPr="00422E36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Количество граждан, прошедших химикотоксикологическое тестирование (ХТИ) на употребление и склонности к употреблению психоактивных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E072" w14:textId="4A2DE260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84F1A" w14:textId="06DE3B40" w:rsidR="00422E36" w:rsidRPr="00C67D35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67D35">
              <w:rPr>
                <w:rFonts w:ascii="Times New Roman" w:eastAsia="Arial" w:hAnsi="Times New Roman"/>
                <w:szCs w:val="24"/>
                <w:lang w:eastAsia="hi-IN" w:bidi="hi-IN"/>
              </w:rPr>
              <w:t>454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828B" w14:textId="77777777" w:rsidR="00422E36" w:rsidRPr="003F18DE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F021" w14:textId="25A6AEE9" w:rsidR="00422E36" w:rsidRPr="0002249F" w:rsidRDefault="0002249F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2249F">
              <w:rPr>
                <w:rFonts w:ascii="Times New Roman" w:eastAsia="Arial" w:hAnsi="Times New Roman"/>
                <w:szCs w:val="24"/>
                <w:lang w:eastAsia="hi-IN" w:bidi="hi-IN"/>
              </w:rPr>
              <w:t>619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F78" w14:textId="26E3A5F2" w:rsidR="00422E36" w:rsidRPr="0002249F" w:rsidRDefault="0002249F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2249F">
              <w:rPr>
                <w:rFonts w:ascii="Times New Roman" w:eastAsia="Arial" w:hAnsi="Times New Roman"/>
                <w:szCs w:val="24"/>
                <w:lang w:eastAsia="hi-IN" w:bidi="hi-IN"/>
              </w:rPr>
              <w:t>увеличение финансирования в связи с актуализацией проблемы, как результат - увеличен охват граждан</w:t>
            </w:r>
          </w:p>
        </w:tc>
      </w:tr>
      <w:tr w:rsidR="00422E36" w14:paraId="4F182F36" w14:textId="77777777" w:rsidTr="00C67D35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285" w14:textId="139B74B9" w:rsidR="00422E36" w:rsidRPr="00422E36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22E36">
              <w:rPr>
                <w:rFonts w:ascii="Times New Roman" w:eastAsia="Arial" w:hAnsi="Times New Roman"/>
                <w:szCs w:val="24"/>
                <w:lang w:eastAsia="hi-IN" w:bidi="hi-IN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DF6D" w14:textId="052244F0" w:rsidR="00422E36" w:rsidRPr="00D336A8" w:rsidRDefault="00422E36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hAnsi="Times New Roman"/>
                <w:szCs w:val="24"/>
              </w:rPr>
              <w:t>Количество медицинских работников, прошедших повышение профессиональной квалификации по современным подходам к профилактике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CD9E" w14:textId="5D526699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DE3C3" w14:textId="1693C86A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A6F9" w14:textId="77777777" w:rsidR="00422E36" w:rsidRPr="00D336A8" w:rsidRDefault="00422E36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9776" w14:textId="3E7C4CE5" w:rsidR="00422E36" w:rsidRPr="00D336A8" w:rsidRDefault="00C67D35" w:rsidP="00422E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77C" w14:textId="70637906" w:rsidR="00422E36" w:rsidRPr="00D336A8" w:rsidRDefault="00D336A8" w:rsidP="00422E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336A8">
              <w:rPr>
                <w:rFonts w:ascii="Times New Roman" w:eastAsia="Arial" w:hAnsi="Times New Roman"/>
                <w:szCs w:val="24"/>
                <w:lang w:eastAsia="hi-IN" w:bidi="hi-IN"/>
              </w:rPr>
              <w:t>отсутствие обращений специалистов ГБУ РС(Я) «Айхальская городская больница» обособленное подразделение в г.Удачный</w:t>
            </w:r>
          </w:p>
        </w:tc>
      </w:tr>
    </w:tbl>
    <w:p w14:paraId="01B1B1A2" w14:textId="77777777" w:rsidR="00422E36" w:rsidRDefault="00422E36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900ACA" w14:textId="2A3C3B96" w:rsidR="00422E36" w:rsidRDefault="00422E36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C6C5E0" w14:textId="5BA22127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DEBBE4" w14:textId="7CDB1B27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AD94C9" w14:textId="2A31D955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6B6486" w14:textId="13FC4FEF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9342D7" w14:textId="197802BB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0D847F" w14:textId="1DA0B755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A5FE63" w14:textId="77777777" w:rsidR="009E596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93AA7D" w14:textId="301CF2E2"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14:paraId="619E968D" w14:textId="77777777" w:rsidR="009E596E" w:rsidRPr="003F18DE" w:rsidRDefault="009E59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417"/>
        <w:gridCol w:w="2977"/>
        <w:gridCol w:w="2410"/>
        <w:gridCol w:w="1701"/>
      </w:tblGrid>
      <w:tr w:rsidR="009E596E" w:rsidRPr="00B62161" w14:paraId="0DBF1BFB" w14:textId="77777777" w:rsidTr="009E596E">
        <w:tc>
          <w:tcPr>
            <w:tcW w:w="709" w:type="dxa"/>
            <w:vMerge w:val="restart"/>
          </w:tcPr>
          <w:p w14:paraId="4782DF99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02C8C99A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14:paraId="6BEAC454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</w:tcPr>
          <w:p w14:paraId="287AAAE1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Расчет показателя целевого показателя</w:t>
            </w:r>
          </w:p>
        </w:tc>
        <w:tc>
          <w:tcPr>
            <w:tcW w:w="4111" w:type="dxa"/>
            <w:gridSpan w:val="2"/>
          </w:tcPr>
          <w:p w14:paraId="04FA3490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Исходные данные для расчета значений показателя целевого показателя</w:t>
            </w:r>
          </w:p>
        </w:tc>
      </w:tr>
      <w:tr w:rsidR="009E596E" w:rsidRPr="00B62161" w14:paraId="124DB44E" w14:textId="77777777" w:rsidTr="009E596E">
        <w:tc>
          <w:tcPr>
            <w:tcW w:w="709" w:type="dxa"/>
            <w:vMerge/>
          </w:tcPr>
          <w:p w14:paraId="77A13157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14:paraId="7DEEC98B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14:paraId="4CB6CBE9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1BB99193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формула расчета</w:t>
            </w:r>
          </w:p>
        </w:tc>
        <w:tc>
          <w:tcPr>
            <w:tcW w:w="2977" w:type="dxa"/>
          </w:tcPr>
          <w:p w14:paraId="39126568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10" w:type="dxa"/>
          </w:tcPr>
          <w:p w14:paraId="11C918AE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источник исходных данных</w:t>
            </w:r>
          </w:p>
        </w:tc>
        <w:tc>
          <w:tcPr>
            <w:tcW w:w="1701" w:type="dxa"/>
          </w:tcPr>
          <w:p w14:paraId="6AC49324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62161">
              <w:rPr>
                <w:rFonts w:ascii="Times New Roman" w:hAnsi="Times New Roman"/>
                <w:b/>
                <w:szCs w:val="24"/>
              </w:rPr>
              <w:t>метод сбора исходных данных</w:t>
            </w:r>
          </w:p>
        </w:tc>
      </w:tr>
      <w:tr w:rsidR="009E596E" w:rsidRPr="00B62161" w14:paraId="294D6B53" w14:textId="77777777" w:rsidTr="009E596E">
        <w:tc>
          <w:tcPr>
            <w:tcW w:w="709" w:type="dxa"/>
          </w:tcPr>
          <w:p w14:paraId="4A0AE149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394" w:type="dxa"/>
          </w:tcPr>
          <w:p w14:paraId="1E719C44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18" w:type="dxa"/>
          </w:tcPr>
          <w:p w14:paraId="0784A204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14:paraId="0648279B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977" w:type="dxa"/>
          </w:tcPr>
          <w:p w14:paraId="192428F9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14:paraId="1B448CC2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01" w:type="dxa"/>
          </w:tcPr>
          <w:p w14:paraId="2FD8C013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9E596E" w:rsidRPr="00B62161" w14:paraId="28F7C9D3" w14:textId="77777777" w:rsidTr="009E596E">
        <w:tc>
          <w:tcPr>
            <w:tcW w:w="709" w:type="dxa"/>
          </w:tcPr>
          <w:p w14:paraId="1A1B218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4" w:type="dxa"/>
          </w:tcPr>
          <w:p w14:paraId="1DE0F6E1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граждан, которым оказана адресная социальная помощь</w:t>
            </w:r>
          </w:p>
        </w:tc>
        <w:tc>
          <w:tcPr>
            <w:tcW w:w="1418" w:type="dxa"/>
          </w:tcPr>
          <w:p w14:paraId="5A6BE53C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7846244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35EAD72B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D4D4D96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поступившие в отдел по социальной защите заявлений жителей города </w:t>
            </w:r>
          </w:p>
        </w:tc>
        <w:tc>
          <w:tcPr>
            <w:tcW w:w="1701" w:type="dxa"/>
          </w:tcPr>
          <w:p w14:paraId="69A6397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679E79F5" w14:textId="77777777" w:rsidTr="009E596E">
        <w:tc>
          <w:tcPr>
            <w:tcW w:w="709" w:type="dxa"/>
          </w:tcPr>
          <w:p w14:paraId="45066896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94" w:type="dxa"/>
          </w:tcPr>
          <w:p w14:paraId="21E7208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Доля граждан, находящихся в трудной жизненной ситуации от общего количества граждан, которым оказана адресная социальная помощь</w:t>
            </w:r>
          </w:p>
        </w:tc>
        <w:tc>
          <w:tcPr>
            <w:tcW w:w="1418" w:type="dxa"/>
          </w:tcPr>
          <w:p w14:paraId="3AD7B34F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</w:tcPr>
          <w:p w14:paraId="0006B67E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Дгтжс =Кгтжс/Кобщ *100 % </w:t>
            </w:r>
          </w:p>
        </w:tc>
        <w:tc>
          <w:tcPr>
            <w:tcW w:w="2977" w:type="dxa"/>
          </w:tcPr>
          <w:p w14:paraId="1C93BC9E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Дгтжс – доля граждан, находящихся в трудной</w:t>
            </w:r>
          </w:p>
          <w:p w14:paraId="6AB7BFC1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жизненной ситуации, от общего количества граждан, которым оказана адресная социальная помощь;</w:t>
            </w:r>
          </w:p>
          <w:p w14:paraId="26444C1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Кгтжс – количество граждан, находящихся в трудной жизненной ситуации, кому была оказана адресная социальная помощь;</w:t>
            </w:r>
          </w:p>
          <w:p w14:paraId="25280DA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Кобщ – общее количество граждан, кому оказана адресная социальная помощь </w:t>
            </w:r>
          </w:p>
        </w:tc>
        <w:tc>
          <w:tcPr>
            <w:tcW w:w="2410" w:type="dxa"/>
          </w:tcPr>
          <w:p w14:paraId="0CA0D72D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поступившие в отдел по социальной защите заявлений жителей города </w:t>
            </w:r>
          </w:p>
        </w:tc>
        <w:tc>
          <w:tcPr>
            <w:tcW w:w="1701" w:type="dxa"/>
          </w:tcPr>
          <w:p w14:paraId="116B977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1C1CA295" w14:textId="77777777" w:rsidTr="009E596E">
        <w:tc>
          <w:tcPr>
            <w:tcW w:w="709" w:type="dxa"/>
          </w:tcPr>
          <w:p w14:paraId="45B9A20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94" w:type="dxa"/>
          </w:tcPr>
          <w:p w14:paraId="7D895083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ко Дню знаний</w:t>
            </w:r>
          </w:p>
        </w:tc>
        <w:tc>
          <w:tcPr>
            <w:tcW w:w="1418" w:type="dxa"/>
          </w:tcPr>
          <w:p w14:paraId="17E2A25C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6C7B6522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54E3AEA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3DB02CB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льготная категория семей с детьми, состоящие на учете в отделе по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социальной защите </w:t>
            </w:r>
          </w:p>
        </w:tc>
        <w:tc>
          <w:tcPr>
            <w:tcW w:w="1701" w:type="dxa"/>
          </w:tcPr>
          <w:p w14:paraId="2AAF249F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 xml:space="preserve">отдела по </w:t>
            </w:r>
            <w:r>
              <w:rPr>
                <w:rFonts w:ascii="Times New Roman" w:hAnsi="Times New Roman"/>
                <w:szCs w:val="24"/>
              </w:rPr>
              <w:lastRenderedPageBreak/>
              <w:t>социальной защите</w:t>
            </w:r>
          </w:p>
        </w:tc>
      </w:tr>
      <w:tr w:rsidR="009E596E" w:rsidRPr="00B62161" w14:paraId="6DC8D5F9" w14:textId="77777777" w:rsidTr="009E596E">
        <w:tc>
          <w:tcPr>
            <w:tcW w:w="709" w:type="dxa"/>
          </w:tcPr>
          <w:p w14:paraId="1195F82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14:paraId="415E020E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детей, получивших адресную помощь в натуральном виде к Новому году</w:t>
            </w:r>
          </w:p>
        </w:tc>
        <w:tc>
          <w:tcPr>
            <w:tcW w:w="1418" w:type="dxa"/>
          </w:tcPr>
          <w:p w14:paraId="4E819FA9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5DD708A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1D74155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962505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льготная категория семей с детьми, состоящие на учете в отделе по социальной защите </w:t>
            </w:r>
          </w:p>
        </w:tc>
        <w:tc>
          <w:tcPr>
            <w:tcW w:w="1701" w:type="dxa"/>
          </w:tcPr>
          <w:p w14:paraId="1BB0EEE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26172A57" w14:textId="77777777" w:rsidTr="009E596E">
        <w:tc>
          <w:tcPr>
            <w:tcW w:w="709" w:type="dxa"/>
          </w:tcPr>
          <w:p w14:paraId="4CC5A00D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94" w:type="dxa"/>
          </w:tcPr>
          <w:p w14:paraId="5499F075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детей, получивших адресную помощь по оплате проезда в детские оздоровительные лагеря</w:t>
            </w:r>
          </w:p>
        </w:tc>
        <w:tc>
          <w:tcPr>
            <w:tcW w:w="1418" w:type="dxa"/>
          </w:tcPr>
          <w:p w14:paraId="30AA9B43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1C131C41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242FA4F5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52D81F73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поступившие в отдел по социальной защите заявления </w:t>
            </w:r>
          </w:p>
        </w:tc>
        <w:tc>
          <w:tcPr>
            <w:tcW w:w="1701" w:type="dxa"/>
          </w:tcPr>
          <w:p w14:paraId="483B4D7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441266FD" w14:textId="77777777" w:rsidTr="009E596E">
        <w:tc>
          <w:tcPr>
            <w:tcW w:w="709" w:type="dxa"/>
          </w:tcPr>
          <w:p w14:paraId="61C0253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94" w:type="dxa"/>
          </w:tcPr>
          <w:p w14:paraId="2360B87A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 с ограниченными возможностями, принявших участие в социально-значимых мероприятиях  </w:t>
            </w:r>
          </w:p>
        </w:tc>
        <w:tc>
          <w:tcPr>
            <w:tcW w:w="1418" w:type="dxa"/>
          </w:tcPr>
          <w:p w14:paraId="5091DFB5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0740163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40A138A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4078ED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граждане с ограниченными возможностями (инвалиды), состоящие на учете в отделе по социальной защите </w:t>
            </w:r>
          </w:p>
        </w:tc>
        <w:tc>
          <w:tcPr>
            <w:tcW w:w="1701" w:type="dxa"/>
          </w:tcPr>
          <w:p w14:paraId="30FF0FEB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407D653B" w14:textId="77777777" w:rsidTr="009E596E">
        <w:tc>
          <w:tcPr>
            <w:tcW w:w="709" w:type="dxa"/>
          </w:tcPr>
          <w:p w14:paraId="1105CFBB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94" w:type="dxa"/>
          </w:tcPr>
          <w:p w14:paraId="26FEE7EA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 пожилого возраста, принявших участие в социально-значимых мероприятиях  </w:t>
            </w:r>
          </w:p>
        </w:tc>
        <w:tc>
          <w:tcPr>
            <w:tcW w:w="1418" w:type="dxa"/>
          </w:tcPr>
          <w:p w14:paraId="1C13D194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3F5BDEE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4282157C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137F154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граждане пожилого возраста, состоящие на учете в отделе по социальной защите </w:t>
            </w:r>
          </w:p>
        </w:tc>
        <w:tc>
          <w:tcPr>
            <w:tcW w:w="1701" w:type="dxa"/>
          </w:tcPr>
          <w:p w14:paraId="0D603FD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320E5063" w14:textId="77777777" w:rsidTr="009E596E">
        <w:tc>
          <w:tcPr>
            <w:tcW w:w="709" w:type="dxa"/>
          </w:tcPr>
          <w:p w14:paraId="25A171A3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94" w:type="dxa"/>
          </w:tcPr>
          <w:p w14:paraId="3D912E9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пожилых граждан, граждан с ограниченными возможностями, получивших адресную помощь по оплате проезда в стационарные дома социального обслуживания</w:t>
            </w:r>
          </w:p>
        </w:tc>
        <w:tc>
          <w:tcPr>
            <w:tcW w:w="1418" w:type="dxa"/>
          </w:tcPr>
          <w:p w14:paraId="05B52F6D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12E9108A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122C2A7E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4366EBA1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поступившие в отдел по социальной защите заявлений жителей города</w:t>
            </w:r>
          </w:p>
        </w:tc>
        <w:tc>
          <w:tcPr>
            <w:tcW w:w="1701" w:type="dxa"/>
          </w:tcPr>
          <w:p w14:paraId="5E6A60BE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54B1E5C2" w14:textId="77777777" w:rsidTr="009E596E">
        <w:tc>
          <w:tcPr>
            <w:tcW w:w="709" w:type="dxa"/>
          </w:tcPr>
          <w:p w14:paraId="6A2EA70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94" w:type="dxa"/>
          </w:tcPr>
          <w:p w14:paraId="1AC99E51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 с ограниченными возможностями, маломобильных групп населения, воспользовавшихся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услугами пассажирских перевозок льготной категории к социально –значимым объектам</w:t>
            </w:r>
          </w:p>
        </w:tc>
        <w:tc>
          <w:tcPr>
            <w:tcW w:w="1418" w:type="dxa"/>
          </w:tcPr>
          <w:p w14:paraId="43CB51CE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14:paraId="6A0E3781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3E7450BE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F4A4CB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граждане с ограниченными возможностями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(инвалиды, дети-инвалиды), состоящие на учете в отделе по социальной защите </w:t>
            </w:r>
          </w:p>
        </w:tc>
        <w:tc>
          <w:tcPr>
            <w:tcW w:w="1701" w:type="dxa"/>
          </w:tcPr>
          <w:p w14:paraId="306CB03D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lastRenderedPageBreak/>
              <w:t>отдела по социальной защите</w:t>
            </w:r>
          </w:p>
        </w:tc>
      </w:tr>
      <w:tr w:rsidR="009E596E" w:rsidRPr="00B62161" w14:paraId="0378722A" w14:textId="77777777" w:rsidTr="009E596E">
        <w:tc>
          <w:tcPr>
            <w:tcW w:w="709" w:type="dxa"/>
          </w:tcPr>
          <w:p w14:paraId="47C815E6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14:paraId="61FCEAE6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8" w:type="dxa"/>
          </w:tcPr>
          <w:p w14:paraId="3ECC6B4C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</w:tcPr>
          <w:p w14:paraId="433D121C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Ддо= Nипо / Nоко×100% </w:t>
            </w:r>
          </w:p>
          <w:p w14:paraId="18EC8B4D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45A8B541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Ддо – доля доступных для инвалидов и других маломобильных групп населения муниципальных</w:t>
            </w:r>
          </w:p>
          <w:p w14:paraId="743E65DD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приоритетных объектов социальной, транспортной, инженерной инфраструктур в общем количестве</w:t>
            </w:r>
          </w:p>
          <w:p w14:paraId="18D6B4AA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муниципальных приоритетных объектов;</w:t>
            </w:r>
          </w:p>
          <w:p w14:paraId="7FDDAE7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Nипо – количество доступных для инвалидов и других маломобильных групп населения</w:t>
            </w:r>
          </w:p>
          <w:p w14:paraId="767A8A0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муниципальных приоритетных объектов социальной, транспортной, инженерной инфраструктур на</w:t>
            </w:r>
          </w:p>
          <w:p w14:paraId="560E325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территории муниципального образования;</w:t>
            </w:r>
          </w:p>
          <w:p w14:paraId="79AE20EC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Nоко – общее количество муниципальных приоритетных объектов на территории муниципального</w:t>
            </w:r>
          </w:p>
          <w:p w14:paraId="2831FE7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образования.</w:t>
            </w:r>
          </w:p>
          <w:p w14:paraId="20FBD11B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Единица измерения показателя – процент.</w:t>
            </w:r>
          </w:p>
          <w:p w14:paraId="7791C34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2DFDB67D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сведения, полученные по результатам проведенной</w:t>
            </w:r>
          </w:p>
          <w:p w14:paraId="794EB3B2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паспортизации муниципальных приоритетных объектов и услуг в приоритетных сферах</w:t>
            </w:r>
          </w:p>
          <w:p w14:paraId="5B50AF25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жизнедеятельности инвалидов и других маломобильных граждан.</w:t>
            </w:r>
          </w:p>
          <w:p w14:paraId="415C057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024A9D12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фактические (отчетные) данные </w:t>
            </w:r>
            <w:r>
              <w:rPr>
                <w:rFonts w:ascii="Times New Roman" w:hAnsi="Times New Roman"/>
                <w:szCs w:val="24"/>
              </w:rPr>
              <w:t>отдела по социальной защите</w:t>
            </w:r>
          </w:p>
        </w:tc>
      </w:tr>
      <w:tr w:rsidR="009E596E" w:rsidRPr="00B62161" w14:paraId="5F2BCA0F" w14:textId="77777777" w:rsidTr="009E596E">
        <w:tc>
          <w:tcPr>
            <w:tcW w:w="709" w:type="dxa"/>
          </w:tcPr>
          <w:p w14:paraId="3EC078B2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78E3216A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зарегистрированных НКО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3C85CB7B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73DBFDC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Ксонко=Ксонкосз+Ксонкокульт+Ксонкообр+Ксонкофс+Ксонкозд+</w:t>
            </w:r>
          </w:p>
          <w:p w14:paraId="59A3C22A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+Ксонкоин</w:t>
            </w:r>
          </w:p>
        </w:tc>
        <w:tc>
          <w:tcPr>
            <w:tcW w:w="2977" w:type="dxa"/>
            <w:shd w:val="clear" w:color="auto" w:fill="auto"/>
          </w:tcPr>
          <w:p w14:paraId="7A5C9D4C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Ксонко – количество СО НКО, которым оказана поддержка органами местного самоуправления всего; Ксонкосз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4E0B56DB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Ксонкокульт – количество СО НКО в сфере культуры, которым оказана поддержка органами местного самоуправления;</w:t>
            </w:r>
          </w:p>
          <w:p w14:paraId="240FFF4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Ксонкообр – количество СО НКО в сфере образования, которым оказана поддержка органами местного самоуправления;</w:t>
            </w:r>
          </w:p>
          <w:p w14:paraId="14C119F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Ксонкофс 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4F0DE40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Ксонкозд – количество СО НКО в сфере охраны здоровья, которым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оказана поддержка органами местного самоуправления;</w:t>
            </w:r>
          </w:p>
          <w:p w14:paraId="62F1F5CC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Ксонкоин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776F8CB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76411E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периодическая </w:t>
            </w:r>
            <w:r w:rsidRPr="00B62161">
              <w:rPr>
                <w:rFonts w:ascii="Times New Roman" w:hAnsi="Times New Roman"/>
                <w:szCs w:val="24"/>
              </w:rPr>
              <w:t>отчетность территориального управления Министерства юстиции, ФНС</w:t>
            </w:r>
          </w:p>
        </w:tc>
        <w:tc>
          <w:tcPr>
            <w:tcW w:w="1701" w:type="dxa"/>
            <w:shd w:val="clear" w:color="auto" w:fill="auto"/>
          </w:tcPr>
          <w:p w14:paraId="0CACE076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межведомственный обмен информаци</w:t>
            </w:r>
            <w:r>
              <w:rPr>
                <w:rFonts w:ascii="Times New Roman" w:hAnsi="Times New Roman"/>
                <w:szCs w:val="24"/>
              </w:rPr>
              <w:t>ей</w:t>
            </w:r>
          </w:p>
        </w:tc>
      </w:tr>
      <w:tr w:rsidR="009E596E" w:rsidRPr="00B62161" w14:paraId="41238A50" w14:textId="77777777" w:rsidTr="009E596E">
        <w:tc>
          <w:tcPr>
            <w:tcW w:w="709" w:type="dxa"/>
          </w:tcPr>
          <w:p w14:paraId="2DF38E52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73A7B6B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Размер финансовой помощи НКО</w:t>
            </w:r>
          </w:p>
        </w:tc>
        <w:tc>
          <w:tcPr>
            <w:tcW w:w="1418" w:type="dxa"/>
            <w:shd w:val="clear" w:color="auto" w:fill="auto"/>
          </w:tcPr>
          <w:p w14:paraId="04190C35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14:paraId="4FF6079F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Bnmo</w:t>
            </w:r>
          </w:p>
        </w:tc>
        <w:tc>
          <w:tcPr>
            <w:tcW w:w="2977" w:type="dxa"/>
            <w:shd w:val="clear" w:color="auto" w:fill="auto"/>
          </w:tcPr>
          <w:p w14:paraId="2C8F4BB5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абсолютный показатель</w:t>
            </w:r>
          </w:p>
        </w:tc>
        <w:tc>
          <w:tcPr>
            <w:tcW w:w="2410" w:type="dxa"/>
            <w:shd w:val="clear" w:color="auto" w:fill="auto"/>
          </w:tcPr>
          <w:p w14:paraId="10583CA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Размер финансовой помощи рассчитан исходя из установленного лимита бюджета администрации МО «Город Удачный»</w:t>
            </w:r>
          </w:p>
        </w:tc>
        <w:tc>
          <w:tcPr>
            <w:tcW w:w="1701" w:type="dxa"/>
            <w:shd w:val="clear" w:color="auto" w:fill="auto"/>
          </w:tcPr>
          <w:p w14:paraId="241B29E9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финансовая отчетность НКО</w:t>
            </w:r>
          </w:p>
        </w:tc>
      </w:tr>
      <w:tr w:rsidR="009E596E" w:rsidRPr="00B62161" w14:paraId="322C634B" w14:textId="77777777" w:rsidTr="009E596E">
        <w:tc>
          <w:tcPr>
            <w:tcW w:w="709" w:type="dxa"/>
          </w:tcPr>
          <w:p w14:paraId="0B7E0186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394" w:type="dxa"/>
          </w:tcPr>
          <w:p w14:paraId="7C0D18B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Количество граждан, прошедших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экспресс диагностику на ВИЧ-инфекции, вирусные гепатиты и ЗППП  </w:t>
            </w:r>
          </w:p>
        </w:tc>
        <w:tc>
          <w:tcPr>
            <w:tcW w:w="1418" w:type="dxa"/>
          </w:tcPr>
          <w:p w14:paraId="1D7A16AC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14:paraId="6FC4976D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63F233B8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DB7154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 xml:space="preserve">статистические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данные ГБУ РС(Я) «Айхальская городская больница»</w:t>
            </w:r>
          </w:p>
        </w:tc>
        <w:tc>
          <w:tcPr>
            <w:tcW w:w="1701" w:type="dxa"/>
          </w:tcPr>
          <w:p w14:paraId="53B7184F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 xml:space="preserve">фактические </w:t>
            </w:r>
            <w:r w:rsidRPr="00B62161">
              <w:rPr>
                <w:rFonts w:ascii="Times New Roman" w:hAnsi="Times New Roman"/>
                <w:szCs w:val="24"/>
              </w:rPr>
              <w:lastRenderedPageBreak/>
              <w:t>(отчетные) данные ГБУ РС(Я) «Айхальская городская больница» обособленно подразделение г.Удачный</w:t>
            </w:r>
          </w:p>
        </w:tc>
      </w:tr>
      <w:tr w:rsidR="009E596E" w:rsidRPr="00B62161" w14:paraId="0F6CCA2A" w14:textId="77777777" w:rsidTr="009E596E">
        <w:tc>
          <w:tcPr>
            <w:tcW w:w="709" w:type="dxa"/>
          </w:tcPr>
          <w:p w14:paraId="6BEA10DB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14:paraId="0D958EE2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граждан, прошедших химикотоксикологическое тестирование (ХТИ) на употребление и склонности к употреблению психоактивных веществ</w:t>
            </w:r>
          </w:p>
        </w:tc>
        <w:tc>
          <w:tcPr>
            <w:tcW w:w="1418" w:type="dxa"/>
          </w:tcPr>
          <w:p w14:paraId="3D97282D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6AED2967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14:paraId="275A3334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4A6B2330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статистические данные ГБУ РС(Я) «Айхальская городская больница»</w:t>
            </w:r>
          </w:p>
        </w:tc>
        <w:tc>
          <w:tcPr>
            <w:tcW w:w="1701" w:type="dxa"/>
          </w:tcPr>
          <w:p w14:paraId="0B31C55A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фактические (отчетные) данные ГБУ РС(Я) «Айхальская городская больница» обособленно подразделение г.Удачный</w:t>
            </w:r>
          </w:p>
        </w:tc>
      </w:tr>
      <w:tr w:rsidR="009E596E" w:rsidRPr="00B62161" w14:paraId="3DD7D2EE" w14:textId="77777777" w:rsidTr="009E596E">
        <w:tc>
          <w:tcPr>
            <w:tcW w:w="709" w:type="dxa"/>
          </w:tcPr>
          <w:p w14:paraId="5B947723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14:paraId="69AB574C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Количество медицинских работников, прошедших повышение профессиональной квалификации по современным подходам к профилактике заболеваний</w:t>
            </w:r>
          </w:p>
        </w:tc>
        <w:tc>
          <w:tcPr>
            <w:tcW w:w="1418" w:type="dxa"/>
          </w:tcPr>
          <w:p w14:paraId="6D40F9CA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</w:tcPr>
          <w:p w14:paraId="70BBABE6" w14:textId="77777777" w:rsidR="009E596E" w:rsidRPr="00B62161" w:rsidRDefault="009E596E" w:rsidP="00577182">
            <w:pPr>
              <w:jc w:val="center"/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Bnmo</w:t>
            </w:r>
          </w:p>
        </w:tc>
        <w:tc>
          <w:tcPr>
            <w:tcW w:w="2977" w:type="dxa"/>
          </w:tcPr>
          <w:p w14:paraId="6ABE7796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абсолютный показатель</w:t>
            </w:r>
          </w:p>
        </w:tc>
        <w:tc>
          <w:tcPr>
            <w:tcW w:w="2410" w:type="dxa"/>
          </w:tcPr>
          <w:p w14:paraId="27FE9806" w14:textId="428920EE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поступившие обращения</w:t>
            </w:r>
            <w:r w:rsidRPr="00B62161">
              <w:rPr>
                <w:rFonts w:ascii="Times New Roman" w:hAnsi="Times New Roman"/>
                <w:szCs w:val="24"/>
              </w:rPr>
              <w:t xml:space="preserve"> медицинской организации (ГБУ РС(Я) “АГБ»)</w:t>
            </w:r>
          </w:p>
        </w:tc>
        <w:tc>
          <w:tcPr>
            <w:tcW w:w="1701" w:type="dxa"/>
          </w:tcPr>
          <w:p w14:paraId="6D1AF28C" w14:textId="77777777" w:rsidR="009E596E" w:rsidRPr="00B62161" w:rsidRDefault="009E596E" w:rsidP="00577182">
            <w:pPr>
              <w:rPr>
                <w:rFonts w:ascii="Times New Roman" w:hAnsi="Times New Roman"/>
                <w:szCs w:val="24"/>
              </w:rPr>
            </w:pPr>
            <w:r w:rsidRPr="00B62161">
              <w:rPr>
                <w:rFonts w:ascii="Times New Roman" w:hAnsi="Times New Roman"/>
                <w:szCs w:val="24"/>
              </w:rPr>
              <w:t>периодическая отчетность</w:t>
            </w:r>
          </w:p>
        </w:tc>
      </w:tr>
    </w:tbl>
    <w:p w14:paraId="1BC3C7DC" w14:textId="77777777" w:rsidR="009E596E" w:rsidRPr="00B62161" w:rsidRDefault="009E596E" w:rsidP="009E596E">
      <w:pPr>
        <w:rPr>
          <w:rFonts w:ascii="Times New Roman" w:hAnsi="Times New Roman"/>
          <w:szCs w:val="24"/>
        </w:rPr>
      </w:pPr>
    </w:p>
    <w:p w14:paraId="622B66A2" w14:textId="77777777" w:rsidR="00F17F0E" w:rsidRDefault="00F17F0E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14:paraId="0B9ABFE5" w14:textId="77777777"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AC06844" w14:textId="142B7E8A" w:rsidR="008269C1" w:rsidRDefault="009E596E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269C1">
        <w:rPr>
          <w:rFonts w:ascii="Times New Roman" w:hAnsi="Times New Roman"/>
          <w:b/>
          <w:sz w:val="28"/>
          <w:szCs w:val="28"/>
        </w:rPr>
        <w:t>Курирующий з</w:t>
      </w:r>
      <w:r w:rsidR="008269C1"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14:paraId="526CDBC2" w14:textId="7FAB9644" w:rsidR="008269C1" w:rsidRDefault="009E596E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269C1">
        <w:rPr>
          <w:rFonts w:ascii="Times New Roman" w:hAnsi="Times New Roman"/>
          <w:b/>
          <w:sz w:val="28"/>
          <w:szCs w:val="28"/>
        </w:rPr>
        <w:t>г</w:t>
      </w:r>
      <w:r w:rsidR="008269C1"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 w:rsidR="008269C1"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="008269C1" w:rsidRPr="005C2735">
        <w:rPr>
          <w:rFonts w:ascii="Times New Roman" w:hAnsi="Times New Roman"/>
          <w:b/>
          <w:sz w:val="28"/>
          <w:szCs w:val="28"/>
        </w:rPr>
        <w:t>_</w:t>
      </w:r>
      <w:r w:rsidR="008269C1">
        <w:rPr>
          <w:rFonts w:ascii="Times New Roman" w:hAnsi="Times New Roman"/>
          <w:b/>
          <w:sz w:val="28"/>
          <w:szCs w:val="28"/>
        </w:rPr>
        <w:t>__</w:t>
      </w:r>
      <w:r w:rsidR="008269C1" w:rsidRPr="005C2735">
        <w:rPr>
          <w:rFonts w:ascii="Times New Roman" w:hAnsi="Times New Roman"/>
          <w:b/>
          <w:sz w:val="28"/>
          <w:szCs w:val="28"/>
        </w:rPr>
        <w:t>_____</w:t>
      </w:r>
    </w:p>
    <w:p w14:paraId="35378043" w14:textId="06ADBA8F"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9E596E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14:paraId="2D405B90" w14:textId="77777777"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9B71607" w14:textId="77777777" w:rsidR="009E596E" w:rsidRDefault="009E596E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269C1">
        <w:rPr>
          <w:rFonts w:ascii="Times New Roman" w:hAnsi="Times New Roman"/>
          <w:b/>
          <w:sz w:val="28"/>
          <w:szCs w:val="28"/>
        </w:rPr>
        <w:t xml:space="preserve">Координатор: </w:t>
      </w:r>
    </w:p>
    <w:p w14:paraId="19057942" w14:textId="53121C5F"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596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96E" w:rsidRPr="009E596E">
        <w:rPr>
          <w:rFonts w:ascii="Times New Roman" w:hAnsi="Times New Roman"/>
          <w:b/>
          <w:szCs w:val="24"/>
        </w:rPr>
        <w:t>Главный специалист по социальным вопросам</w:t>
      </w:r>
      <w:r w:rsidRPr="009E596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___________      ________________</w:t>
      </w:r>
    </w:p>
    <w:p w14:paraId="02099992" w14:textId="17C12623" w:rsidR="008269C1" w:rsidRPr="00B531F3" w:rsidRDefault="008269C1" w:rsidP="008269C1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</w:t>
      </w:r>
      <w:r w:rsidR="009E596E">
        <w:rPr>
          <w:rFonts w:ascii="Times New Roman" w:hAnsi="Times New Roman"/>
          <w:i/>
          <w:sz w:val="22"/>
          <w:szCs w:val="28"/>
        </w:rPr>
        <w:t xml:space="preserve">                        </w:t>
      </w:r>
      <w:r>
        <w:rPr>
          <w:rFonts w:ascii="Times New Roman" w:hAnsi="Times New Roman"/>
          <w:i/>
          <w:sz w:val="22"/>
          <w:szCs w:val="28"/>
        </w:rPr>
        <w:t xml:space="preserve"> (</w:t>
      </w:r>
      <w:r w:rsidR="009E596E">
        <w:rPr>
          <w:rFonts w:ascii="Times New Roman" w:hAnsi="Times New Roman"/>
          <w:i/>
          <w:sz w:val="22"/>
          <w:szCs w:val="28"/>
        </w:rPr>
        <w:t xml:space="preserve">должность)  </w:t>
      </w:r>
      <w:r>
        <w:rPr>
          <w:rFonts w:ascii="Times New Roman" w:hAnsi="Times New Roman"/>
          <w:i/>
          <w:sz w:val="22"/>
          <w:szCs w:val="28"/>
        </w:rPr>
        <w:t xml:space="preserve">             </w:t>
      </w:r>
      <w:r w:rsidR="009E596E">
        <w:rPr>
          <w:rFonts w:ascii="Times New Roman" w:hAnsi="Times New Roman"/>
          <w:i/>
          <w:sz w:val="22"/>
          <w:szCs w:val="28"/>
        </w:rPr>
        <w:t xml:space="preserve">            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4555192E" w14:textId="77777777"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308F" w14:textId="77777777" w:rsidR="00676F99" w:rsidRDefault="00676F99">
      <w:r>
        <w:separator/>
      </w:r>
    </w:p>
  </w:endnote>
  <w:endnote w:type="continuationSeparator" w:id="0">
    <w:p w14:paraId="64FEB872" w14:textId="77777777" w:rsidR="00676F99" w:rsidRDefault="0067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5FBF" w14:textId="77777777" w:rsidR="00676F99" w:rsidRDefault="00676F99">
      <w:r>
        <w:separator/>
      </w:r>
    </w:p>
  </w:footnote>
  <w:footnote w:type="continuationSeparator" w:id="0">
    <w:p w14:paraId="5585344A" w14:textId="77777777" w:rsidR="00676F99" w:rsidRDefault="0067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249F"/>
    <w:rsid w:val="0002550D"/>
    <w:rsid w:val="00042B84"/>
    <w:rsid w:val="00047839"/>
    <w:rsid w:val="00050D9F"/>
    <w:rsid w:val="00052DA7"/>
    <w:rsid w:val="000603C4"/>
    <w:rsid w:val="00063C9C"/>
    <w:rsid w:val="00063D90"/>
    <w:rsid w:val="0007019E"/>
    <w:rsid w:val="00077FD1"/>
    <w:rsid w:val="00081539"/>
    <w:rsid w:val="00082167"/>
    <w:rsid w:val="00083540"/>
    <w:rsid w:val="00084D7C"/>
    <w:rsid w:val="00086EAE"/>
    <w:rsid w:val="00092B81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398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0D3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1944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22E36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D5B06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5FED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520E6"/>
    <w:rsid w:val="00662300"/>
    <w:rsid w:val="00663385"/>
    <w:rsid w:val="00676F99"/>
    <w:rsid w:val="00684D27"/>
    <w:rsid w:val="00687433"/>
    <w:rsid w:val="0069140B"/>
    <w:rsid w:val="00696519"/>
    <w:rsid w:val="00696DEA"/>
    <w:rsid w:val="006A029F"/>
    <w:rsid w:val="006A3B35"/>
    <w:rsid w:val="006A3D71"/>
    <w:rsid w:val="006C033A"/>
    <w:rsid w:val="006C1ABF"/>
    <w:rsid w:val="006D198D"/>
    <w:rsid w:val="006D7F81"/>
    <w:rsid w:val="006E1AB2"/>
    <w:rsid w:val="006E3B03"/>
    <w:rsid w:val="006E45A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69C1"/>
    <w:rsid w:val="008344AD"/>
    <w:rsid w:val="00834B3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D773C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2F5B"/>
    <w:rsid w:val="009C0B06"/>
    <w:rsid w:val="009E596E"/>
    <w:rsid w:val="009F475E"/>
    <w:rsid w:val="009F6C7D"/>
    <w:rsid w:val="00A00434"/>
    <w:rsid w:val="00A038BA"/>
    <w:rsid w:val="00A0497B"/>
    <w:rsid w:val="00A23F45"/>
    <w:rsid w:val="00A36186"/>
    <w:rsid w:val="00A42CC0"/>
    <w:rsid w:val="00A457BF"/>
    <w:rsid w:val="00A47E9C"/>
    <w:rsid w:val="00A502E0"/>
    <w:rsid w:val="00A527B8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602E"/>
    <w:rsid w:val="00BC7B7A"/>
    <w:rsid w:val="00BD0A85"/>
    <w:rsid w:val="00BD4D68"/>
    <w:rsid w:val="00BE1003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7D35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336A8"/>
    <w:rsid w:val="00D41F14"/>
    <w:rsid w:val="00D529CD"/>
    <w:rsid w:val="00D63C74"/>
    <w:rsid w:val="00D647A2"/>
    <w:rsid w:val="00D86A33"/>
    <w:rsid w:val="00D90A6B"/>
    <w:rsid w:val="00D9695B"/>
    <w:rsid w:val="00DA3588"/>
    <w:rsid w:val="00DA366B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E058C1"/>
    <w:rsid w:val="00E2664F"/>
    <w:rsid w:val="00E50335"/>
    <w:rsid w:val="00E54A1D"/>
    <w:rsid w:val="00E61B1D"/>
    <w:rsid w:val="00E61FC7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C5B00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645E5"/>
    <w:rsid w:val="00F7341C"/>
    <w:rsid w:val="00F759AB"/>
    <w:rsid w:val="00F76EC2"/>
    <w:rsid w:val="00F9068A"/>
    <w:rsid w:val="00F953AA"/>
    <w:rsid w:val="00FA0518"/>
    <w:rsid w:val="00FB50C6"/>
    <w:rsid w:val="00FB6800"/>
    <w:rsid w:val="00FB7514"/>
    <w:rsid w:val="00FC7454"/>
    <w:rsid w:val="00FD0751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A1D0"/>
  <w15:docId w15:val="{025D3E12-B11C-4EB5-AB36-CA7C727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1FBF-222E-4593-B130-EAC9C751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Соцзащита</cp:lastModifiedBy>
  <cp:revision>16</cp:revision>
  <cp:lastPrinted>2021-03-01T02:35:00Z</cp:lastPrinted>
  <dcterms:created xsi:type="dcterms:W3CDTF">2021-02-17T09:22:00Z</dcterms:created>
  <dcterms:modified xsi:type="dcterms:W3CDTF">2023-02-19T04:36:00Z</dcterms:modified>
</cp:coreProperties>
</file>